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8" w:rsidRDefault="00B13818" w:rsidP="00B13818">
      <w:pPr>
        <w:jc w:val="center"/>
        <w:rPr>
          <w:b/>
          <w:u w:val="single"/>
        </w:rPr>
      </w:pPr>
      <w:r w:rsidRPr="00B13818">
        <w:rPr>
          <w:b/>
          <w:u w:val="single"/>
        </w:rPr>
        <w:t>Durham Trinity School &amp; Sports College</w:t>
      </w:r>
    </w:p>
    <w:p w:rsidR="00B13818" w:rsidRDefault="00B13818" w:rsidP="00B13818">
      <w:pPr>
        <w:jc w:val="center"/>
        <w:rPr>
          <w:b/>
          <w:u w:val="single"/>
        </w:rPr>
      </w:pPr>
      <w:r>
        <w:rPr>
          <w:b/>
          <w:u w:val="single"/>
        </w:rPr>
        <w:t xml:space="preserve">Additional information </w:t>
      </w:r>
      <w:r w:rsidR="003527ED">
        <w:rPr>
          <w:b/>
          <w:u w:val="single"/>
        </w:rPr>
        <w:t xml:space="preserve">for the </w:t>
      </w:r>
      <w:r>
        <w:rPr>
          <w:b/>
          <w:u w:val="single"/>
        </w:rPr>
        <w:t>teaching vacancies</w:t>
      </w:r>
    </w:p>
    <w:p w:rsidR="00D96379" w:rsidRDefault="00D96379" w:rsidP="00D96379">
      <w:pPr>
        <w:rPr>
          <w:b/>
          <w:u w:val="single"/>
        </w:rPr>
      </w:pPr>
      <w:r>
        <w:rPr>
          <w:b/>
          <w:u w:val="single"/>
        </w:rPr>
        <w:t>An update on the new school build programme</w:t>
      </w:r>
    </w:p>
    <w:p w:rsidR="00BD67F8" w:rsidRDefault="003527ED" w:rsidP="00D96379">
      <w:r>
        <w:rPr>
          <w:noProof/>
          <w:lang w:eastAsia="en-GB"/>
        </w:rPr>
        <w:drawing>
          <wp:inline distT="0" distB="0" distL="0" distR="0" wp14:anchorId="6BD26549">
            <wp:extent cx="522859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7F8" w:rsidRDefault="003527ED" w:rsidP="005513A8">
      <w:pPr>
        <w:jc w:val="center"/>
      </w:pPr>
      <w:r>
        <w:t>Would you like to teach in this purpose built environment? If so, read on.</w:t>
      </w:r>
    </w:p>
    <w:p w:rsidR="00EB3B8D" w:rsidRDefault="00D96379" w:rsidP="00EB3B8D">
      <w:pPr>
        <w:jc w:val="both"/>
      </w:pPr>
      <w:r>
        <w:t xml:space="preserve">The </w:t>
      </w:r>
      <w:r w:rsidR="00BD67F8">
        <w:t xml:space="preserve">new </w:t>
      </w:r>
      <w:r>
        <w:t xml:space="preserve">school </w:t>
      </w:r>
      <w:r w:rsidR="00BD67F8">
        <w:t>building is scheduled to open after half term in November 2014</w:t>
      </w:r>
      <w:r w:rsidR="003527ED">
        <w:t xml:space="preserve">. </w:t>
      </w:r>
    </w:p>
    <w:p w:rsidR="00EB3B8D" w:rsidRDefault="00D96379" w:rsidP="00EB3B8D">
      <w:pPr>
        <w:jc w:val="both"/>
      </w:pPr>
      <w:r>
        <w:t xml:space="preserve">The new school building </w:t>
      </w:r>
      <w:r w:rsidR="003527ED">
        <w:t>is</w:t>
      </w:r>
      <w:r>
        <w:t xml:space="preserve"> located </w:t>
      </w:r>
      <w:r w:rsidR="003527ED">
        <w:t xml:space="preserve">at </w:t>
      </w:r>
      <w:proofErr w:type="spellStart"/>
      <w:r>
        <w:t>Flambard</w:t>
      </w:r>
      <w:proofErr w:type="spellEnd"/>
      <w:r>
        <w:t xml:space="preserve"> Premises</w:t>
      </w:r>
      <w:r w:rsidR="003527ED">
        <w:t xml:space="preserve">, </w:t>
      </w:r>
      <w:proofErr w:type="spellStart"/>
      <w:r w:rsidR="003527ED">
        <w:t>Aykley</w:t>
      </w:r>
      <w:proofErr w:type="spellEnd"/>
      <w:r w:rsidR="003527ED">
        <w:t xml:space="preserve"> Heads, </w:t>
      </w:r>
      <w:proofErr w:type="gramStart"/>
      <w:r w:rsidR="003527ED">
        <w:t>Durham</w:t>
      </w:r>
      <w:proofErr w:type="gramEnd"/>
      <w:r w:rsidR="003527ED">
        <w:t xml:space="preserve">. </w:t>
      </w:r>
    </w:p>
    <w:p w:rsidR="00242016" w:rsidRDefault="00242016" w:rsidP="00EB3B8D">
      <w:pPr>
        <w:jc w:val="both"/>
      </w:pPr>
      <w:r>
        <w:t>Our new school building will accommodate: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Nursery, KS1 &amp; KS2 classes, all ages of specialist ASD provision, all ages of sensory provision on the ground floor. Each class has direct access to their outdoor learning space.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Secondary pupils and Post 16 pupils on the first floor.</w:t>
      </w:r>
      <w:r w:rsidR="00EB3B8D">
        <w:t xml:space="preserve"> Specialist teaching rooms are located on this floor.</w:t>
      </w:r>
    </w:p>
    <w:p w:rsidR="00EB3B8D" w:rsidRDefault="00EB3B8D" w:rsidP="00EB3B8D">
      <w:pPr>
        <w:jc w:val="both"/>
      </w:pPr>
      <w:r>
        <w:t xml:space="preserve">There are 2 dining areas on the ground floor. One will be used by primary pupils and the other by secondary pupils. The </w:t>
      </w:r>
      <w:proofErr w:type="spellStart"/>
      <w:r>
        <w:t>multi purpose</w:t>
      </w:r>
      <w:proofErr w:type="spellEnd"/>
      <w:r>
        <w:t xml:space="preserve"> hall will be timetabled for PE lessons throughout school.</w:t>
      </w:r>
    </w:p>
    <w:p w:rsidR="00242016" w:rsidRDefault="00242016" w:rsidP="00EB3B8D">
      <w:pPr>
        <w:jc w:val="both"/>
      </w:pPr>
      <w:r>
        <w:t>The design of the building has embraced the gradient of the site and there is a small lower ground floor</w:t>
      </w:r>
      <w:r w:rsidR="00EB3B8D">
        <w:t xml:space="preserve"> area</w:t>
      </w:r>
      <w:r>
        <w:t>. The small swimming pool is located on this level along with a variety of rooms for professionals</w:t>
      </w:r>
      <w:r w:rsidR="00EB3B8D">
        <w:t>, visiting and school based</w:t>
      </w:r>
      <w:r w:rsidR="00E33FB9">
        <w:t xml:space="preserve"> staff</w:t>
      </w:r>
      <w:r w:rsidR="00EB3B8D">
        <w:t>.</w:t>
      </w:r>
    </w:p>
    <w:p w:rsidR="00EB3B8D" w:rsidRDefault="00E33FB9" w:rsidP="00EB3B8D">
      <w:pPr>
        <w:jc w:val="both"/>
      </w:pPr>
      <w:r>
        <w:t xml:space="preserve">Externally there will be a </w:t>
      </w:r>
      <w:proofErr w:type="spellStart"/>
      <w:r>
        <w:t>muga</w:t>
      </w:r>
      <w:r w:rsidR="00EB3B8D">
        <w:t>r</w:t>
      </w:r>
      <w:proofErr w:type="spellEnd"/>
      <w:r w:rsidR="00EB3B8D">
        <w:t xml:space="preserve"> and sports field. The sports field will be operational from April 2016 after the current school building has been demolished and the seed sown. There is also a grassed area for pupil use below the building and car park. </w:t>
      </w:r>
    </w:p>
    <w:p w:rsidR="00D96379" w:rsidRDefault="003527ED" w:rsidP="00EB3B8D">
      <w:pPr>
        <w:jc w:val="both"/>
      </w:pPr>
      <w:r>
        <w:t>A staffing structure review has taken place a number of new posts (teaching, non</w:t>
      </w:r>
      <w:r w:rsidR="00E33FB9">
        <w:t>-</w:t>
      </w:r>
      <w:r>
        <w:t>teaching and premises support staff)</w:t>
      </w:r>
      <w:r w:rsidR="00242016">
        <w:t xml:space="preserve"> </w:t>
      </w:r>
      <w:r>
        <w:t>have been created.</w:t>
      </w:r>
      <w:r w:rsidR="00D96379">
        <w:t xml:space="preserve"> </w:t>
      </w:r>
    </w:p>
    <w:p w:rsidR="00D96379" w:rsidRDefault="00D96379" w:rsidP="00EB3B8D">
      <w:pPr>
        <w:jc w:val="both"/>
      </w:pPr>
      <w:r>
        <w:t>We are a popular school</w:t>
      </w:r>
      <w:r w:rsidR="003527ED">
        <w:t>. Currently there are 189 pupils on roll. To date we have 203 places allocated to pupils in September 2014. The new school building will have capacity for 220 pupils.</w:t>
      </w:r>
    </w:p>
    <w:p w:rsidR="00A07A6C" w:rsidRDefault="00A07A6C" w:rsidP="00EB3B8D">
      <w:pPr>
        <w:jc w:val="both"/>
      </w:pPr>
      <w:r>
        <w:t>The school prospectus can be accessed on the school website www.durhamtrinity.durham.sch.uk</w:t>
      </w:r>
    </w:p>
    <w:p w:rsidR="00EB3B8D" w:rsidRDefault="00EB3B8D" w:rsidP="00EB3B8D">
      <w:pPr>
        <w:jc w:val="both"/>
      </w:pPr>
    </w:p>
    <w:p w:rsidR="003527ED" w:rsidRDefault="00D96379" w:rsidP="00EB3B8D">
      <w:pPr>
        <w:jc w:val="both"/>
      </w:pPr>
      <w:r>
        <w:t xml:space="preserve">The </w:t>
      </w:r>
      <w:r w:rsidR="003527ED">
        <w:t xml:space="preserve">teaching </w:t>
      </w:r>
      <w:r>
        <w:t xml:space="preserve">posts currently being advertised </w:t>
      </w:r>
      <w:r w:rsidR="003527ED">
        <w:t xml:space="preserve">are new posts. </w:t>
      </w:r>
    </w:p>
    <w:p w:rsidR="00D96379" w:rsidRPr="00D96379" w:rsidRDefault="003527ED" w:rsidP="00D96379">
      <w:r>
        <w:t xml:space="preserve">The enclosed staffing structure paper illustrates the new posts and the diversity of the work force. </w:t>
      </w:r>
    </w:p>
    <w:p w:rsidR="00B13818" w:rsidRDefault="00B13818" w:rsidP="00B13818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Assistant </w:t>
      </w:r>
      <w:proofErr w:type="spellStart"/>
      <w:r>
        <w:rPr>
          <w:b/>
          <w:u w:val="single"/>
        </w:rPr>
        <w:t>Headteacher</w:t>
      </w:r>
      <w:proofErr w:type="spellEnd"/>
      <w:r>
        <w:rPr>
          <w:b/>
          <w:u w:val="single"/>
        </w:rPr>
        <w:t xml:space="preserve"> post</w:t>
      </w:r>
      <w:r w:rsidR="003527ED">
        <w:rPr>
          <w:b/>
          <w:u w:val="single"/>
        </w:rPr>
        <w:t>.</w:t>
      </w:r>
      <w:proofErr w:type="gramEnd"/>
      <w:r w:rsidR="003527ED">
        <w:rPr>
          <w:b/>
          <w:u w:val="single"/>
        </w:rPr>
        <w:t xml:space="preserve"> Lead for pupil attainment, achievement &amp; progress.</w:t>
      </w:r>
    </w:p>
    <w:p w:rsidR="00511B44" w:rsidRDefault="003527ED" w:rsidP="00A07A6C">
      <w:pPr>
        <w:jc w:val="both"/>
        <w:rPr>
          <w:b/>
        </w:rPr>
      </w:pPr>
      <w:r w:rsidRPr="003D3FD7">
        <w:rPr>
          <w:b/>
        </w:rPr>
        <w:t xml:space="preserve">This is a new </w:t>
      </w:r>
      <w:r w:rsidR="003D3FD7">
        <w:rPr>
          <w:b/>
        </w:rPr>
        <w:t xml:space="preserve">full time </w:t>
      </w:r>
    </w:p>
    <w:p w:rsidR="003527ED" w:rsidRDefault="003527ED" w:rsidP="00A07A6C">
      <w:pPr>
        <w:jc w:val="both"/>
      </w:pPr>
      <w:bookmarkStart w:id="0" w:name="_GoBack"/>
      <w:bookmarkEnd w:id="0"/>
      <w:r w:rsidRPr="003D3FD7">
        <w:rPr>
          <w:b/>
        </w:rPr>
        <w:t>post.</w:t>
      </w:r>
      <w:r>
        <w:t xml:space="preserve"> The successful candidate will join the Senior Leadership Team. </w:t>
      </w:r>
    </w:p>
    <w:p w:rsidR="00B13818" w:rsidRDefault="003527ED" w:rsidP="00A07A6C">
      <w:pPr>
        <w:jc w:val="both"/>
      </w:pPr>
      <w:r>
        <w:t>The post will c</w:t>
      </w:r>
      <w:r w:rsidR="00B13818" w:rsidRPr="00B13818">
        <w:t>arry a small</w:t>
      </w:r>
      <w:r w:rsidR="00B13818">
        <w:t xml:space="preserve"> teaching commitment which can be primary/secondary/Post 16 based. </w:t>
      </w:r>
    </w:p>
    <w:p w:rsidR="00B13818" w:rsidRPr="00104219" w:rsidRDefault="003527ED" w:rsidP="00B13818">
      <w:pPr>
        <w:rPr>
          <w:b/>
          <w:u w:val="single"/>
        </w:rPr>
      </w:pPr>
      <w:proofErr w:type="gramStart"/>
      <w:r>
        <w:rPr>
          <w:b/>
          <w:u w:val="single"/>
        </w:rPr>
        <w:t>Secondary English teacher</w:t>
      </w:r>
      <w:r w:rsidR="00104219" w:rsidRPr="00104219">
        <w:rPr>
          <w:u w:val="single"/>
        </w:rPr>
        <w:t>.</w:t>
      </w:r>
      <w:proofErr w:type="gramEnd"/>
      <w:r w:rsidR="00104219" w:rsidRPr="00104219">
        <w:rPr>
          <w:u w:val="single"/>
        </w:rPr>
        <w:t xml:space="preserve"> </w:t>
      </w:r>
      <w:r w:rsidR="00104219" w:rsidRPr="00104219">
        <w:rPr>
          <w:b/>
          <w:u w:val="single"/>
        </w:rPr>
        <w:t xml:space="preserve">This is a new </w:t>
      </w:r>
      <w:r w:rsidR="00104219">
        <w:rPr>
          <w:b/>
          <w:u w:val="single"/>
        </w:rPr>
        <w:t xml:space="preserve">full time </w:t>
      </w:r>
      <w:r w:rsidR="00104219" w:rsidRPr="00104219">
        <w:rPr>
          <w:b/>
          <w:u w:val="single"/>
        </w:rPr>
        <w:t>post.</w:t>
      </w:r>
    </w:p>
    <w:p w:rsidR="00242016" w:rsidRDefault="003527ED" w:rsidP="00A07A6C">
      <w:pPr>
        <w:jc w:val="both"/>
      </w:pPr>
      <w:r>
        <w:t xml:space="preserve">We are looking to appoint an English teacher who can </w:t>
      </w:r>
      <w:r w:rsidR="005513A8">
        <w:t xml:space="preserve">deliver </w:t>
      </w:r>
      <w:r w:rsidR="00A07A6C">
        <w:t xml:space="preserve">relevant Key Stage 4 externally </w:t>
      </w:r>
      <w:r w:rsidR="005513A8">
        <w:t>accredited English course</w:t>
      </w:r>
      <w:r w:rsidR="00E33FB9">
        <w:t xml:space="preserve">s </w:t>
      </w:r>
      <w:r w:rsidR="005513A8">
        <w:t xml:space="preserve">and co-ordinate the delivery of English at Key Stage 3. At Key Stage 3 this will include advising and supporting non- English specialist teachers delivering English.  </w:t>
      </w:r>
    </w:p>
    <w:p w:rsidR="00242016" w:rsidRDefault="00242016" w:rsidP="00A07A6C">
      <w:pPr>
        <w:jc w:val="both"/>
      </w:pPr>
      <w:r>
        <w:t>There will be a secondary tutor group commitment attached to this post.</w:t>
      </w:r>
    </w:p>
    <w:p w:rsidR="00B13818" w:rsidRDefault="005513A8" w:rsidP="00B13818">
      <w:pPr>
        <w:rPr>
          <w:b/>
          <w:u w:val="single"/>
        </w:rPr>
      </w:pPr>
      <w:proofErr w:type="gramStart"/>
      <w:r>
        <w:rPr>
          <w:b/>
          <w:u w:val="single"/>
        </w:rPr>
        <w:t>Music teacher.</w:t>
      </w:r>
      <w:proofErr w:type="gramEnd"/>
      <w:r>
        <w:rPr>
          <w:b/>
          <w:u w:val="single"/>
        </w:rPr>
        <w:t xml:space="preserve"> This is a new full time post.</w:t>
      </w:r>
      <w:r w:rsidR="00B13818" w:rsidRPr="00FF0F29">
        <w:rPr>
          <w:b/>
          <w:u w:val="single"/>
        </w:rPr>
        <w:t xml:space="preserve"> </w:t>
      </w:r>
    </w:p>
    <w:p w:rsidR="00242016" w:rsidRDefault="005513A8" w:rsidP="00A07A6C">
      <w:pPr>
        <w:jc w:val="both"/>
      </w:pPr>
      <w:r>
        <w:t xml:space="preserve">The music teacher will deliver music throughout the whole school. We are looking for someone who can inspire our pupils and develop their creative skills. </w:t>
      </w:r>
    </w:p>
    <w:p w:rsidR="005513A8" w:rsidRDefault="005513A8" w:rsidP="00A07A6C">
      <w:pPr>
        <w:jc w:val="both"/>
      </w:pPr>
      <w:r>
        <w:t>The successful candidate will play at least 1 musical instrument and have the drive to promote creative arts throughout the school including performances.</w:t>
      </w:r>
    </w:p>
    <w:p w:rsidR="00242016" w:rsidRDefault="00242016" w:rsidP="00A07A6C">
      <w:pPr>
        <w:jc w:val="both"/>
      </w:pPr>
      <w:r>
        <w:t>There will be a secondary tutor group commitment attached to this post.</w:t>
      </w:r>
    </w:p>
    <w:p w:rsidR="00115175" w:rsidRPr="005513A8" w:rsidRDefault="005513A8" w:rsidP="00B13818">
      <w:pPr>
        <w:rPr>
          <w:b/>
          <w:u w:val="single"/>
        </w:rPr>
      </w:pPr>
      <w:proofErr w:type="gramStart"/>
      <w:r w:rsidRPr="005513A8">
        <w:rPr>
          <w:b/>
          <w:u w:val="single"/>
        </w:rPr>
        <w:t>Nursery teacher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This is a new </w:t>
      </w:r>
      <w:r w:rsidR="00104219">
        <w:rPr>
          <w:b/>
          <w:u w:val="single"/>
        </w:rPr>
        <w:t xml:space="preserve">full time </w:t>
      </w:r>
      <w:r>
        <w:rPr>
          <w:b/>
          <w:u w:val="single"/>
        </w:rPr>
        <w:t>post</w:t>
      </w:r>
    </w:p>
    <w:p w:rsidR="005513A8" w:rsidRDefault="005513A8" w:rsidP="00A07A6C">
      <w:pPr>
        <w:jc w:val="both"/>
      </w:pPr>
      <w:r>
        <w:t>In the new</w:t>
      </w:r>
      <w:r w:rsidR="00E33FB9">
        <w:t xml:space="preserve"> school building we will have a </w:t>
      </w:r>
      <w:r>
        <w:t xml:space="preserve">discrete </w:t>
      </w:r>
      <w:r w:rsidR="00242016">
        <w:t>8 (</w:t>
      </w:r>
      <w:proofErr w:type="spellStart"/>
      <w:r w:rsidR="00242016">
        <w:t>fte</w:t>
      </w:r>
      <w:proofErr w:type="spellEnd"/>
      <w:r w:rsidR="00242016">
        <w:t xml:space="preserve">) place </w:t>
      </w:r>
      <w:r>
        <w:t>nursery class, taking pupils from the age of 2. Pupils will have a range of special educational needs including ASD, severe learning difficulties and profound and multiple learning difficulties.</w:t>
      </w:r>
    </w:p>
    <w:p w:rsidR="005513A8" w:rsidRDefault="005513A8" w:rsidP="00A07A6C">
      <w:pPr>
        <w:jc w:val="both"/>
      </w:pPr>
      <w:r>
        <w:t xml:space="preserve">We are looking for someone who will positively engage with families of </w:t>
      </w:r>
      <w:r w:rsidR="00E33FB9">
        <w:t xml:space="preserve">very </w:t>
      </w:r>
      <w:r>
        <w:t>young children w</w:t>
      </w:r>
      <w:r w:rsidR="00242016">
        <w:t xml:space="preserve">ho have </w:t>
      </w:r>
      <w:r>
        <w:t>significant special educational needs</w:t>
      </w:r>
      <w:r w:rsidR="00242016">
        <w:t xml:space="preserve"> </w:t>
      </w:r>
      <w:r>
        <w:t xml:space="preserve">and develop a nursery environment that ensures each child has the best start in their school life. </w:t>
      </w:r>
    </w:p>
    <w:p w:rsidR="00FF0F29" w:rsidRDefault="005513A8" w:rsidP="00A07A6C">
      <w:pPr>
        <w:jc w:val="both"/>
      </w:pPr>
      <w:r>
        <w:t>As this is a new provision it is a wonderful opportunity for a nursery teacher</w:t>
      </w:r>
      <w:r w:rsidR="00FF0F29">
        <w:t xml:space="preserve"> </w:t>
      </w:r>
      <w:r w:rsidR="00242016">
        <w:t>to develop an exceptional provision from the beginning.</w:t>
      </w:r>
    </w:p>
    <w:p w:rsidR="005513A8" w:rsidRPr="00FF0F29" w:rsidRDefault="005513A8" w:rsidP="00A07A6C">
      <w:pPr>
        <w:jc w:val="both"/>
      </w:pPr>
      <w:r>
        <w:t xml:space="preserve">The successful candidate will join the staff in September 2014 and during that first half term will work within the existing </w:t>
      </w:r>
      <w:r w:rsidR="00242016">
        <w:t>EYFS provision.</w:t>
      </w:r>
      <w:r>
        <w:t xml:space="preserve"> </w:t>
      </w:r>
    </w:p>
    <w:sectPr w:rsidR="005513A8" w:rsidRPr="00FF0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DFA"/>
    <w:multiLevelType w:val="hybridMultilevel"/>
    <w:tmpl w:val="ADC8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2"/>
    <w:rsid w:val="00104219"/>
    <w:rsid w:val="00115175"/>
    <w:rsid w:val="001A1816"/>
    <w:rsid w:val="00242016"/>
    <w:rsid w:val="003527ED"/>
    <w:rsid w:val="003D3FD7"/>
    <w:rsid w:val="00511B44"/>
    <w:rsid w:val="005513A8"/>
    <w:rsid w:val="00736858"/>
    <w:rsid w:val="00A07A6C"/>
    <w:rsid w:val="00B13818"/>
    <w:rsid w:val="00BD67F8"/>
    <w:rsid w:val="00C918AD"/>
    <w:rsid w:val="00D12792"/>
    <w:rsid w:val="00D96379"/>
    <w:rsid w:val="00E33FB9"/>
    <w:rsid w:val="00EB3B8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8</cp:revision>
  <dcterms:created xsi:type="dcterms:W3CDTF">2013-03-21T13:00:00Z</dcterms:created>
  <dcterms:modified xsi:type="dcterms:W3CDTF">2014-03-27T10:57:00Z</dcterms:modified>
</cp:coreProperties>
</file>