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C684162" w:rsidR="00845787" w:rsidRPr="00C676CB" w:rsidRDefault="00FE2E9C" w:rsidP="00D70625">
            <w:pPr>
              <w:rPr>
                <w:rFonts w:cs="Arial"/>
                <w:szCs w:val="24"/>
              </w:rPr>
            </w:pPr>
            <w:r>
              <w:rPr>
                <w:rFonts w:cs="Arial"/>
                <w:szCs w:val="24"/>
              </w:rPr>
              <w:t xml:space="preserve">Mechanical Forman </w:t>
            </w:r>
            <w:r w:rsidR="00E4211A">
              <w:rPr>
                <w:rFonts w:cs="Arial"/>
                <w:szCs w:val="24"/>
              </w:rPr>
              <w:t>(Construction</w:t>
            </w:r>
            <w:r w:rsidR="00873096">
              <w:rPr>
                <w:rFonts w:cs="Arial"/>
                <w:szCs w:val="24"/>
              </w:rPr>
              <w:t>)</w:t>
            </w:r>
            <w:r w:rsidR="00E4211A">
              <w:rPr>
                <w:rFonts w:cs="Arial"/>
                <w:szCs w:val="24"/>
              </w:rPr>
              <w:t xml:space="preserve">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CDE1B76" w:rsidR="00845787" w:rsidRPr="00C676CB" w:rsidRDefault="00E4211A" w:rsidP="00D70625">
            <w:pPr>
              <w:rPr>
                <w:rFonts w:cs="Arial"/>
                <w:szCs w:val="24"/>
              </w:rPr>
            </w:pPr>
            <w:r>
              <w:rPr>
                <w:rFonts w:cs="Arial"/>
                <w:szCs w:val="24"/>
              </w:rPr>
              <w:t>N103</w:t>
            </w:r>
            <w:r w:rsidR="00073548">
              <w:rPr>
                <w:rFonts w:cs="Arial"/>
                <w:szCs w:val="24"/>
              </w:rPr>
              <w:t>29</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4467D7B" w:rsidR="00845787" w:rsidRPr="00C676CB" w:rsidRDefault="00FE2E9C" w:rsidP="00D70625">
            <w:pPr>
              <w:rPr>
                <w:rFonts w:cs="Arial"/>
                <w:szCs w:val="24"/>
              </w:rPr>
            </w:pPr>
            <w:r>
              <w:rPr>
                <w:rFonts w:cs="Arial"/>
                <w:szCs w:val="24"/>
              </w:rPr>
              <w:t xml:space="preserve">Grade 9 </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B3A553E" w:rsidR="00845787" w:rsidRPr="00C676CB" w:rsidRDefault="00FE2E9C" w:rsidP="00D70625">
            <w:pPr>
              <w:rPr>
                <w:rFonts w:cs="Arial"/>
                <w:szCs w:val="24"/>
              </w:rPr>
            </w:pPr>
            <w:r>
              <w:rPr>
                <w:rFonts w:cs="Arial"/>
                <w:szCs w:val="24"/>
              </w:rPr>
              <w:t>Regeneration</w:t>
            </w:r>
            <w:r w:rsidR="00747A54">
              <w:rPr>
                <w:rFonts w:cs="Arial"/>
                <w:szCs w:val="24"/>
              </w:rPr>
              <w:t>, Economy and Growth</w:t>
            </w:r>
            <w:r>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B7F94C2" w:rsidR="00845787" w:rsidRPr="00C676CB" w:rsidRDefault="00747A54" w:rsidP="00D70625">
            <w:pPr>
              <w:rPr>
                <w:rFonts w:cs="Arial"/>
                <w:szCs w:val="24"/>
              </w:rPr>
            </w:pPr>
            <w:r>
              <w:rPr>
                <w:rFonts w:cs="Arial"/>
                <w:szCs w:val="24"/>
              </w:rPr>
              <w:t xml:space="preserve">Corporate Property and Land - </w:t>
            </w:r>
            <w:r w:rsidR="00FE2E9C">
              <w:rPr>
                <w:rFonts w:cs="Arial"/>
                <w:szCs w:val="24"/>
              </w:rPr>
              <w:t xml:space="preserve">Building and Facilities Maintenance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B26C311" w:rsidR="00845787" w:rsidRPr="00C676CB" w:rsidRDefault="00FE2E9C" w:rsidP="00D70625">
            <w:pPr>
              <w:rPr>
                <w:rFonts w:cs="Arial"/>
                <w:szCs w:val="24"/>
              </w:rPr>
            </w:pPr>
            <w:r>
              <w:rPr>
                <w:rFonts w:cs="Arial"/>
                <w:szCs w:val="24"/>
              </w:rPr>
              <w:t xml:space="preserve">Mechanical Manager </w:t>
            </w:r>
            <w:r w:rsidR="00205DB0">
              <w:rPr>
                <w:rFonts w:cs="Arial"/>
                <w:szCs w:val="24"/>
              </w:rPr>
              <w:t>(Construction)</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01AC699" w:rsidR="00845787" w:rsidRPr="00E14818" w:rsidRDefault="00845787" w:rsidP="00D70625">
            <w:pPr>
              <w:rPr>
                <w:rFonts w:cs="Arial"/>
                <w:szCs w:val="24"/>
              </w:rPr>
            </w:pPr>
            <w:r w:rsidRPr="00E14818">
              <w:rPr>
                <w:rFonts w:cs="Arial"/>
                <w:szCs w:val="24"/>
              </w:rPr>
              <w:t xml:space="preserve">Your normal place of work will be </w:t>
            </w:r>
            <w:r w:rsidR="00FE2E9C">
              <w:rPr>
                <w:rFonts w:cs="Arial"/>
                <w:szCs w:val="24"/>
              </w:rPr>
              <w:t>Meadowfield Depot</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561281C4"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FE2E9C">
              <w:rPr>
                <w:rFonts w:cs="Arial"/>
                <w:szCs w:val="24"/>
              </w:rPr>
              <w:t xml:space="preserve">n </w:t>
            </w:r>
            <w:r w:rsidRPr="0046742B">
              <w:rPr>
                <w:rFonts w:cs="Arial"/>
                <w:b/>
                <w:szCs w:val="24"/>
              </w:rPr>
              <w:t>enhanced disclosure</w:t>
            </w:r>
            <w:r w:rsidRPr="00C676CB">
              <w:rPr>
                <w:rFonts w:cs="Arial"/>
                <w:szCs w:val="24"/>
              </w:rPr>
              <w:t>.</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14307D19"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eligible for flexitime.</w:t>
            </w:r>
          </w:p>
          <w:p w14:paraId="4A546F44" w14:textId="77777777" w:rsidR="00183F47" w:rsidRDefault="00183F47" w:rsidP="00D70625">
            <w:pPr>
              <w:rPr>
                <w:rFonts w:cs="Arial"/>
                <w:szCs w:val="24"/>
              </w:rPr>
            </w:pPr>
          </w:p>
          <w:p w14:paraId="5CF2E883" w14:textId="77777777" w:rsidR="00183F47" w:rsidRDefault="00183F47" w:rsidP="00D70625">
            <w:r w:rsidRPr="00022898">
              <w:t xml:space="preserve">Please note normal working hours </w:t>
            </w:r>
            <w:r>
              <w:t>are 07.45am to 16.45pm Monday to Thursday and 7.45</w:t>
            </w:r>
            <w:r w:rsidRPr="00022898">
              <w:t xml:space="preserve">am </w:t>
            </w:r>
            <w:r>
              <w:t>to 15.45</w:t>
            </w:r>
            <w:r w:rsidRPr="00022898">
              <w:t xml:space="preserve">pm on a Friday.  </w:t>
            </w:r>
            <w:r>
              <w:t>As the standard working week is 37 hours/week up to 4.5 hours overtime are paid each week to facilitate the opening and closing of the site (where appropriate) and to align the working hours with operational staff hours of work above of which 2 hours are paid as contractual overtime</w:t>
            </w:r>
          </w:p>
          <w:p w14:paraId="7C40F69C" w14:textId="1135EDDD" w:rsidR="00183F47" w:rsidRPr="00C676CB" w:rsidRDefault="00183F47" w:rsidP="00D70625">
            <w:pPr>
              <w:rPr>
                <w:rFonts w:cs="Arial"/>
                <w:szCs w:val="24"/>
              </w:rPr>
            </w:pP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063B458A"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3A07C6DE" w14:textId="77777777" w:rsidTr="00681A84">
        <w:trPr>
          <w:trHeight w:val="1320"/>
        </w:trPr>
        <w:tc>
          <w:tcPr>
            <w:tcW w:w="2552" w:type="dxa"/>
            <w:tcBorders>
              <w:bottom w:val="single" w:sz="4" w:space="0" w:color="auto"/>
            </w:tcBorders>
            <w:shd w:val="clear" w:color="auto" w:fill="F2F2F2" w:themeFill="background1" w:themeFillShade="F2"/>
            <w:vAlign w:val="center"/>
          </w:tcPr>
          <w:p w14:paraId="30BED7D7" w14:textId="77777777" w:rsidR="00681A84" w:rsidRDefault="00681A84" w:rsidP="00D70625">
            <w:pPr>
              <w:rPr>
                <w:rFonts w:cs="Arial"/>
                <w:b/>
                <w:szCs w:val="24"/>
              </w:rPr>
            </w:pPr>
          </w:p>
        </w:tc>
        <w:tc>
          <w:tcPr>
            <w:tcW w:w="7933" w:type="dxa"/>
            <w:tcBorders>
              <w:bottom w:val="single" w:sz="4" w:space="0" w:color="auto"/>
            </w:tcBorders>
            <w:vAlign w:val="center"/>
          </w:tcPr>
          <w:p w14:paraId="246B0E13" w14:textId="77777777" w:rsidR="00681A84" w:rsidRDefault="00681A84" w:rsidP="00D70625">
            <w:pPr>
              <w:rPr>
                <w:rFonts w:cs="Arial"/>
                <w:szCs w:val="24"/>
              </w:rPr>
            </w:pP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0D3C6FB1" w14:textId="7FBC5B12" w:rsidR="00205DB0" w:rsidRDefault="00205DB0" w:rsidP="00FE2E9C">
      <w:pPr>
        <w:tabs>
          <w:tab w:val="left" w:pos="1050"/>
        </w:tabs>
        <w:ind w:hanging="11"/>
        <w:rPr>
          <w:rFonts w:cs="Arial"/>
          <w:szCs w:val="24"/>
        </w:rPr>
      </w:pPr>
      <w:r w:rsidRPr="00D63C1C">
        <w:rPr>
          <w:rFonts w:cs="Arial"/>
          <w:szCs w:val="24"/>
        </w:rPr>
        <w:t xml:space="preserve">The post holder will work in conjunction with all Durham County Council staff. </w:t>
      </w:r>
      <w:proofErr w:type="gramStart"/>
      <w:r w:rsidRPr="00D63C1C">
        <w:rPr>
          <w:rFonts w:cs="Arial"/>
          <w:szCs w:val="24"/>
        </w:rPr>
        <w:t>In particular good</w:t>
      </w:r>
      <w:proofErr w:type="gramEnd"/>
      <w:r w:rsidRPr="00D63C1C">
        <w:rPr>
          <w:rFonts w:cs="Arial"/>
          <w:szCs w:val="24"/>
        </w:rPr>
        <w:t xml:space="preserve"> working relationships must be established and maintained with the wider team</w:t>
      </w:r>
      <w:r>
        <w:rPr>
          <w:rFonts w:cs="Arial"/>
          <w:szCs w:val="24"/>
        </w:rPr>
        <w:t>.</w:t>
      </w:r>
    </w:p>
    <w:p w14:paraId="77FEB2FA" w14:textId="01252154" w:rsidR="00205DB0" w:rsidRDefault="00205DB0" w:rsidP="00FE2E9C">
      <w:pPr>
        <w:tabs>
          <w:tab w:val="left" w:pos="1050"/>
        </w:tabs>
        <w:ind w:hanging="11"/>
        <w:rPr>
          <w:rFonts w:cs="Arial"/>
          <w:szCs w:val="24"/>
        </w:rPr>
      </w:pPr>
    </w:p>
    <w:p w14:paraId="2E505239" w14:textId="77777777" w:rsidR="00205DB0" w:rsidRDefault="00205DB0" w:rsidP="00205DB0">
      <w:pPr>
        <w:ind w:left="4320" w:hanging="3600"/>
      </w:pPr>
      <w:r w:rsidRPr="00091271">
        <w:rPr>
          <w:rFonts w:cs="Arial"/>
          <w:b/>
          <w:szCs w:val="24"/>
        </w:rPr>
        <w:t>Work alongside:</w:t>
      </w:r>
      <w:r w:rsidRPr="00091271">
        <w:rPr>
          <w:rFonts w:cs="Arial"/>
          <w:b/>
          <w:szCs w:val="24"/>
        </w:rPr>
        <w:tab/>
      </w:r>
      <w:r w:rsidRPr="00022898">
        <w:t xml:space="preserve">Work with </w:t>
      </w:r>
      <w:r>
        <w:t xml:space="preserve">Site Managers, other Foremen, Managers, service users </w:t>
      </w:r>
      <w:r w:rsidRPr="00022898">
        <w:t xml:space="preserve">and </w:t>
      </w:r>
      <w:r>
        <w:t xml:space="preserve">other trades in Building and Facilities </w:t>
      </w:r>
    </w:p>
    <w:p w14:paraId="5A6F173E" w14:textId="77777777" w:rsidR="00205DB0" w:rsidRDefault="00205DB0" w:rsidP="00205DB0">
      <w:pPr>
        <w:ind w:left="2880" w:hanging="2160"/>
      </w:pPr>
      <w:r>
        <w:tab/>
      </w:r>
      <w:r>
        <w:tab/>
      </w:r>
      <w:r>
        <w:tab/>
        <w:t>Maintenance (B&amp;FM).</w:t>
      </w:r>
    </w:p>
    <w:p w14:paraId="72DB8AC0" w14:textId="77777777" w:rsidR="00205DB0" w:rsidRDefault="00205DB0" w:rsidP="00205DB0">
      <w:pPr>
        <w:ind w:left="2880" w:hanging="2160"/>
        <w:rPr>
          <w:szCs w:val="24"/>
        </w:rPr>
      </w:pPr>
    </w:p>
    <w:p w14:paraId="6B66D0CC" w14:textId="77777777" w:rsidR="00205DB0" w:rsidRPr="004B0D80" w:rsidRDefault="00205DB0" w:rsidP="00205DB0">
      <w:pPr>
        <w:tabs>
          <w:tab w:val="left" w:pos="2880"/>
          <w:tab w:val="left" w:pos="3330"/>
        </w:tabs>
        <w:ind w:left="4320" w:hanging="3600"/>
        <w:rPr>
          <w:rFonts w:ascii="Arial (W1)" w:hAnsi="Arial (W1)" w:cs="Arial"/>
          <w:szCs w:val="24"/>
        </w:rPr>
      </w:pPr>
      <w:r w:rsidRPr="00FA3992">
        <w:rPr>
          <w:b/>
          <w:szCs w:val="24"/>
        </w:rPr>
        <w:t>Responsible for:</w:t>
      </w:r>
      <w:r>
        <w:rPr>
          <w:szCs w:val="24"/>
        </w:rPr>
        <w:tab/>
      </w:r>
      <w:r>
        <w:rPr>
          <w:szCs w:val="24"/>
        </w:rPr>
        <w:tab/>
      </w:r>
      <w:r>
        <w:rPr>
          <w:szCs w:val="24"/>
        </w:rPr>
        <w:tab/>
      </w:r>
      <w:r>
        <w:rPr>
          <w:rFonts w:ascii="Arial (W1)" w:hAnsi="Arial (W1)" w:cs="Arial"/>
          <w:szCs w:val="24"/>
        </w:rPr>
        <w:t>The operational m</w:t>
      </w:r>
      <w:r w:rsidRPr="004B0D80">
        <w:rPr>
          <w:rFonts w:ascii="Arial (W1)" w:hAnsi="Arial (W1)" w:cs="Arial"/>
          <w:szCs w:val="24"/>
        </w:rPr>
        <w:t xml:space="preserve">anagement of </w:t>
      </w:r>
      <w:r>
        <w:rPr>
          <w:rFonts w:ascii="Arial (W1)" w:hAnsi="Arial (W1)" w:cs="Arial"/>
          <w:szCs w:val="24"/>
        </w:rPr>
        <w:t xml:space="preserve">all assigned staff, including but not limited to Pool Foreman, Chargehands, </w:t>
      </w:r>
      <w:r>
        <w:rPr>
          <w:rFonts w:ascii="Arial (W1)" w:hAnsi="Arial (W1)" w:cs="Arial"/>
          <w:szCs w:val="24"/>
        </w:rPr>
        <w:lastRenderedPageBreak/>
        <w:t>t</w:t>
      </w:r>
      <w:r w:rsidRPr="004B0D80">
        <w:rPr>
          <w:rFonts w:ascii="Arial (W1)" w:hAnsi="Arial (W1)" w:cs="Arial"/>
          <w:szCs w:val="24"/>
        </w:rPr>
        <w:t xml:space="preserve">radespeople, </w:t>
      </w:r>
      <w:proofErr w:type="gramStart"/>
      <w:r>
        <w:rPr>
          <w:rFonts w:ascii="Arial (W1)" w:hAnsi="Arial (W1)" w:cs="Arial"/>
          <w:szCs w:val="24"/>
        </w:rPr>
        <w:t>apprentices</w:t>
      </w:r>
      <w:proofErr w:type="gramEnd"/>
      <w:r>
        <w:rPr>
          <w:rFonts w:ascii="Arial (W1)" w:hAnsi="Arial (W1)" w:cs="Arial"/>
          <w:szCs w:val="24"/>
        </w:rPr>
        <w:t xml:space="preserve"> and framework </w:t>
      </w:r>
      <w:r w:rsidRPr="004B0D80">
        <w:rPr>
          <w:rFonts w:ascii="Arial (W1)" w:hAnsi="Arial (W1)" w:cs="Arial"/>
          <w:szCs w:val="24"/>
        </w:rPr>
        <w:t>sub-contractors.</w:t>
      </w:r>
    </w:p>
    <w:p w14:paraId="6265156C" w14:textId="77777777" w:rsidR="00205DB0" w:rsidRPr="00302881" w:rsidRDefault="00205DB0" w:rsidP="00205DB0">
      <w:pPr>
        <w:tabs>
          <w:tab w:val="left" w:pos="2880"/>
          <w:tab w:val="left" w:pos="3330"/>
        </w:tabs>
        <w:ind w:left="4320" w:hanging="3600"/>
        <w:rPr>
          <w:rFonts w:ascii="Arial (W1)" w:hAnsi="Arial (W1)" w:cs="Arial"/>
          <w:szCs w:val="24"/>
        </w:rPr>
      </w:pPr>
    </w:p>
    <w:p w14:paraId="5AF3BF0D" w14:textId="77777777" w:rsidR="00205DB0" w:rsidRPr="00EA2F39" w:rsidRDefault="00205DB0" w:rsidP="00205DB0">
      <w:pPr>
        <w:tabs>
          <w:tab w:val="left" w:pos="2880"/>
          <w:tab w:val="left" w:pos="3330"/>
        </w:tabs>
        <w:ind w:left="4320" w:hanging="3600"/>
        <w:rPr>
          <w:rFonts w:cs="Arial"/>
          <w:szCs w:val="24"/>
        </w:rPr>
      </w:pPr>
      <w:r>
        <w:rPr>
          <w:rFonts w:cs="Arial"/>
          <w:b/>
          <w:szCs w:val="24"/>
        </w:rPr>
        <w:t>Responsive to</w:t>
      </w:r>
      <w:r w:rsidRPr="00091271">
        <w:rPr>
          <w:rFonts w:cs="Arial"/>
          <w:b/>
          <w:szCs w:val="24"/>
        </w:rPr>
        <w:t>:</w:t>
      </w:r>
      <w:r w:rsidRPr="00091271">
        <w:rPr>
          <w:rFonts w:cs="Arial"/>
          <w:szCs w:val="24"/>
        </w:rPr>
        <w:tab/>
      </w:r>
      <w:r w:rsidRPr="00091271">
        <w:rPr>
          <w:rFonts w:cs="Arial"/>
          <w:szCs w:val="24"/>
        </w:rPr>
        <w:tab/>
      </w:r>
      <w:r w:rsidRPr="00091271">
        <w:rPr>
          <w:rFonts w:cs="Arial"/>
          <w:szCs w:val="24"/>
        </w:rPr>
        <w:tab/>
      </w:r>
      <w:r>
        <w:t>The Mechanical Manager (Construction), the needs of the service and the needs of the customer.</w:t>
      </w:r>
    </w:p>
    <w:p w14:paraId="087C346A" w14:textId="77777777" w:rsidR="00205DB0" w:rsidRDefault="00205DB0" w:rsidP="00FE2E9C">
      <w:pPr>
        <w:tabs>
          <w:tab w:val="left" w:pos="1050"/>
        </w:tabs>
        <w:ind w:hanging="11"/>
        <w:rPr>
          <w:rFonts w:cs="Arial"/>
          <w:szCs w:val="24"/>
        </w:rPr>
      </w:pPr>
    </w:p>
    <w:p w14:paraId="4C7EFF0A" w14:textId="77777777" w:rsidR="00205DB0" w:rsidRDefault="00205DB0" w:rsidP="00FE2E9C">
      <w:pPr>
        <w:tabs>
          <w:tab w:val="left" w:pos="1050"/>
        </w:tabs>
        <w:ind w:hanging="11"/>
        <w:rPr>
          <w:rFonts w:cs="Arial"/>
          <w:szCs w:val="24"/>
        </w:rPr>
      </w:pPr>
    </w:p>
    <w:p w14:paraId="6FE593F2" w14:textId="19FAFB14" w:rsidR="00FE2E9C" w:rsidRPr="004B0D80" w:rsidRDefault="00FE2E9C" w:rsidP="00FE2E9C">
      <w:pPr>
        <w:tabs>
          <w:tab w:val="left" w:pos="1050"/>
        </w:tabs>
        <w:ind w:hanging="11"/>
        <w:rPr>
          <w:rFonts w:cs="Arial"/>
          <w:szCs w:val="24"/>
        </w:rPr>
      </w:pPr>
      <w:r w:rsidRPr="004B0D80">
        <w:rPr>
          <w:rFonts w:cs="Arial"/>
          <w:szCs w:val="24"/>
        </w:rPr>
        <w:t>The post holder is required to provide day to day management and organisation of all assigned operational staff</w:t>
      </w:r>
      <w:r>
        <w:rPr>
          <w:rFonts w:cs="Arial"/>
          <w:szCs w:val="24"/>
        </w:rPr>
        <w:t xml:space="preserve"> and</w:t>
      </w:r>
      <w:r w:rsidRPr="004B0D80">
        <w:rPr>
          <w:rFonts w:cs="Arial"/>
          <w:szCs w:val="24"/>
        </w:rPr>
        <w:t xml:space="preserve"> </w:t>
      </w:r>
      <w:r>
        <w:rPr>
          <w:rFonts w:cs="Arial"/>
          <w:szCs w:val="24"/>
        </w:rPr>
        <w:t xml:space="preserve">internal </w:t>
      </w:r>
      <w:r w:rsidRPr="004B0D80">
        <w:rPr>
          <w:rFonts w:cs="Arial"/>
          <w:szCs w:val="24"/>
        </w:rPr>
        <w:t xml:space="preserve">and </w:t>
      </w:r>
      <w:r>
        <w:rPr>
          <w:rFonts w:cs="Arial"/>
          <w:szCs w:val="24"/>
        </w:rPr>
        <w:t xml:space="preserve">external </w:t>
      </w:r>
      <w:r w:rsidRPr="004B0D80">
        <w:rPr>
          <w:rFonts w:cs="Arial"/>
          <w:szCs w:val="24"/>
        </w:rPr>
        <w:t xml:space="preserve">sub-contractors engaged in carrying out </w:t>
      </w:r>
      <w:r>
        <w:rPr>
          <w:rFonts w:cs="Arial"/>
          <w:szCs w:val="24"/>
        </w:rPr>
        <w:t>mechanical</w:t>
      </w:r>
      <w:r w:rsidRPr="004B0D80">
        <w:rPr>
          <w:rFonts w:cs="Arial"/>
          <w:szCs w:val="24"/>
        </w:rPr>
        <w:t xml:space="preserve"> projects and associated works</w:t>
      </w:r>
      <w:r>
        <w:rPr>
          <w:rFonts w:cs="Arial"/>
          <w:szCs w:val="24"/>
        </w:rPr>
        <w:t xml:space="preserve"> (this includes overall responsibility for multi-disciplined projects including the delivery of services by other Divisions and Foremen)</w:t>
      </w:r>
      <w:r w:rsidRPr="004B0D80">
        <w:rPr>
          <w:rFonts w:cs="Arial"/>
          <w:szCs w:val="24"/>
        </w:rPr>
        <w:t xml:space="preserve">; including ensuring safe systems of work are in place and they, the staff and their works are regularly monitored. The post holder is required to maintain record systems associated with these works including but not limited to accurate job records, service sheets, timesheets and certification.  The post holder is responsible for ensuring accurate financial systems are in place to enable costs to be accurately and timely recorded and claims prepared in conjunction with the </w:t>
      </w:r>
      <w:r>
        <w:rPr>
          <w:rFonts w:cs="Arial"/>
          <w:szCs w:val="24"/>
        </w:rPr>
        <w:t>Mechanical</w:t>
      </w:r>
      <w:r w:rsidRPr="004B0D80">
        <w:rPr>
          <w:rFonts w:cs="Arial"/>
          <w:szCs w:val="24"/>
        </w:rPr>
        <w:t xml:space="preserve"> Team and with staff from Business Support.  The post holder will be required to deliver financially successful, quality assured, safe and timely project</w:t>
      </w:r>
      <w:r>
        <w:rPr>
          <w:rFonts w:cs="Arial"/>
          <w:szCs w:val="24"/>
        </w:rPr>
        <w:t>s/</w:t>
      </w:r>
      <w:r w:rsidRPr="004B0D80">
        <w:rPr>
          <w:rFonts w:cs="Arial"/>
          <w:szCs w:val="24"/>
        </w:rPr>
        <w:t>works in conjunction with other B</w:t>
      </w:r>
      <w:r>
        <w:rPr>
          <w:rFonts w:cs="Arial"/>
          <w:szCs w:val="24"/>
        </w:rPr>
        <w:t>&amp;FM s</w:t>
      </w:r>
      <w:r w:rsidRPr="004B0D80">
        <w:rPr>
          <w:rFonts w:cs="Arial"/>
          <w:szCs w:val="24"/>
        </w:rPr>
        <w:t>taff to the satisfaction of the</w:t>
      </w:r>
      <w:r>
        <w:rPr>
          <w:rFonts w:cs="Arial"/>
          <w:szCs w:val="24"/>
        </w:rPr>
        <w:t xml:space="preserve"> Mechanical Manager (Construction)/</w:t>
      </w:r>
      <w:r w:rsidRPr="004B0D80">
        <w:rPr>
          <w:rFonts w:cs="Arial"/>
          <w:szCs w:val="24"/>
        </w:rPr>
        <w:t xml:space="preserve"> customer</w:t>
      </w:r>
      <w:r>
        <w:rPr>
          <w:rFonts w:cs="Arial"/>
          <w:szCs w:val="24"/>
        </w:rPr>
        <w:t>s</w:t>
      </w:r>
      <w:r w:rsidRPr="004B0D80">
        <w:rPr>
          <w:rFonts w:cs="Arial"/>
          <w:szCs w:val="24"/>
        </w:rPr>
        <w:t>.</w:t>
      </w:r>
    </w:p>
    <w:p w14:paraId="556993E3" w14:textId="77777777" w:rsidR="00FE2E9C" w:rsidRPr="004B0D80" w:rsidRDefault="00FE2E9C" w:rsidP="00FE2E9C">
      <w:pPr>
        <w:tabs>
          <w:tab w:val="left" w:pos="1050"/>
        </w:tabs>
        <w:ind w:hanging="11"/>
        <w:rPr>
          <w:rFonts w:cs="Arial"/>
          <w:szCs w:val="24"/>
        </w:rPr>
      </w:pPr>
    </w:p>
    <w:p w14:paraId="4E5B57BC" w14:textId="77777777" w:rsidR="00FE2E9C" w:rsidRDefault="00FE2E9C" w:rsidP="00FE2E9C">
      <w:pPr>
        <w:rPr>
          <w:rFonts w:cs="Arial"/>
          <w:sz w:val="22"/>
        </w:rPr>
      </w:pPr>
      <w:r w:rsidRPr="004B0D80">
        <w:rPr>
          <w:rFonts w:cs="Arial"/>
          <w:szCs w:val="24"/>
        </w:rPr>
        <w:t>The post holder is required to assist in the development of the B</w:t>
      </w:r>
      <w:r>
        <w:rPr>
          <w:rFonts w:cs="Arial"/>
          <w:szCs w:val="24"/>
        </w:rPr>
        <w:t>&amp;FM s</w:t>
      </w:r>
      <w:r w:rsidRPr="004B0D80">
        <w:rPr>
          <w:rFonts w:cs="Arial"/>
          <w:szCs w:val="24"/>
        </w:rPr>
        <w:t xml:space="preserve">ervice by expanding the </w:t>
      </w:r>
      <w:r>
        <w:rPr>
          <w:rFonts w:cs="Arial"/>
          <w:szCs w:val="24"/>
        </w:rPr>
        <w:t>mechanical</w:t>
      </w:r>
      <w:r w:rsidRPr="004B0D80">
        <w:rPr>
          <w:rFonts w:cs="Arial"/>
          <w:szCs w:val="24"/>
        </w:rPr>
        <w:t xml:space="preserve"> </w:t>
      </w:r>
      <w:r>
        <w:rPr>
          <w:rFonts w:cs="Arial"/>
          <w:szCs w:val="24"/>
        </w:rPr>
        <w:t>s</w:t>
      </w:r>
      <w:r w:rsidRPr="004B0D80">
        <w:rPr>
          <w:rFonts w:cs="Arial"/>
          <w:szCs w:val="24"/>
        </w:rPr>
        <w:t xml:space="preserve">ervices offered, improving the quality of the works carried out and assisting to develop Durham County Council’s portfolio of </w:t>
      </w:r>
      <w:r>
        <w:rPr>
          <w:rFonts w:cs="Arial"/>
          <w:szCs w:val="24"/>
        </w:rPr>
        <w:t>buildings to a high standard whilst</w:t>
      </w:r>
      <w:r w:rsidRPr="004B0D80">
        <w:rPr>
          <w:rFonts w:cs="Arial"/>
          <w:szCs w:val="24"/>
        </w:rPr>
        <w:t xml:space="preserve"> developing good customer relationships with service users.</w:t>
      </w:r>
    </w:p>
    <w:p w14:paraId="2141B332" w14:textId="77777777" w:rsidR="00FE2E9C" w:rsidRDefault="00FE2E9C" w:rsidP="00FE2E9C">
      <w:pPr>
        <w:rPr>
          <w:rFonts w:cs="Arial"/>
          <w:sz w:val="22"/>
        </w:rPr>
      </w:pP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tbl>
      <w:tblPr>
        <w:tblW w:w="0" w:type="auto"/>
        <w:tblInd w:w="-108" w:type="dxa"/>
        <w:shd w:val="clear" w:color="auto" w:fill="FFFFFF"/>
        <w:tblLook w:val="04A0" w:firstRow="1" w:lastRow="0" w:firstColumn="1" w:lastColumn="0" w:noHBand="0" w:noVBand="1"/>
      </w:tblPr>
      <w:tblGrid>
        <w:gridCol w:w="9462"/>
      </w:tblGrid>
      <w:tr w:rsidR="00FE2E9C" w:rsidRPr="00B67711" w14:paraId="1B24CA18" w14:textId="77777777" w:rsidTr="00FE2E9C">
        <w:tc>
          <w:tcPr>
            <w:tcW w:w="9462" w:type="dxa"/>
            <w:shd w:val="clear" w:color="auto" w:fill="FFFFFF"/>
          </w:tcPr>
          <w:p w14:paraId="565469F3" w14:textId="77777777" w:rsidR="00FE2E9C" w:rsidRDefault="00FE2E9C" w:rsidP="00E7096A">
            <w:pPr>
              <w:pStyle w:val="ListParagraph"/>
              <w:ind w:left="1026" w:hanging="850"/>
              <w:rPr>
                <w:rFonts w:cs="Arial"/>
                <w:szCs w:val="20"/>
              </w:rPr>
            </w:pPr>
          </w:p>
          <w:p w14:paraId="70FEAA5E" w14:textId="2235C386" w:rsidR="00FE2E9C" w:rsidRDefault="00FE2E9C" w:rsidP="00E4211A">
            <w:pPr>
              <w:pStyle w:val="ListParagraph"/>
              <w:ind w:left="850" w:hanging="850"/>
              <w:jc w:val="both"/>
              <w:rPr>
                <w:rFonts w:cs="Arial"/>
                <w:szCs w:val="20"/>
              </w:rPr>
            </w:pPr>
            <w:r w:rsidRPr="00B67711">
              <w:rPr>
                <w:rFonts w:cs="Arial"/>
                <w:szCs w:val="20"/>
              </w:rPr>
              <w:t xml:space="preserve">The post holder will be responsible to the </w:t>
            </w:r>
            <w:r>
              <w:rPr>
                <w:rFonts w:cs="Arial"/>
                <w:szCs w:val="20"/>
              </w:rPr>
              <w:t>Mechanical</w:t>
            </w:r>
            <w:r w:rsidRPr="00B67711">
              <w:rPr>
                <w:rFonts w:cs="Arial"/>
                <w:szCs w:val="20"/>
              </w:rPr>
              <w:t xml:space="preserve"> Manager </w:t>
            </w:r>
            <w:r>
              <w:rPr>
                <w:rFonts w:cs="Arial"/>
                <w:szCs w:val="20"/>
              </w:rPr>
              <w:t xml:space="preserve">(Construction) </w:t>
            </w:r>
            <w:r w:rsidRPr="00B67711">
              <w:rPr>
                <w:rFonts w:cs="Arial"/>
                <w:szCs w:val="20"/>
              </w:rPr>
              <w:t xml:space="preserve">and </w:t>
            </w:r>
          </w:p>
          <w:p w14:paraId="470E5766" w14:textId="77777777" w:rsidR="00FE2E9C" w:rsidRDefault="00FE2E9C" w:rsidP="00E4211A">
            <w:pPr>
              <w:pStyle w:val="ListParagraph"/>
              <w:ind w:left="850" w:hanging="850"/>
              <w:jc w:val="both"/>
              <w:rPr>
                <w:rFonts w:cs="Arial"/>
                <w:szCs w:val="20"/>
              </w:rPr>
            </w:pPr>
            <w:r w:rsidRPr="00B67711">
              <w:rPr>
                <w:rFonts w:cs="Arial"/>
                <w:szCs w:val="20"/>
              </w:rPr>
              <w:t xml:space="preserve">responsible for the operational management of chargehands, tradespeople, </w:t>
            </w:r>
          </w:p>
          <w:p w14:paraId="6EF01616" w14:textId="604EB8A4" w:rsidR="00FE2E9C" w:rsidRPr="00B67711" w:rsidRDefault="00FE2E9C" w:rsidP="00E4211A">
            <w:pPr>
              <w:pStyle w:val="ListParagraph"/>
              <w:ind w:left="850" w:hanging="850"/>
              <w:jc w:val="both"/>
              <w:rPr>
                <w:rFonts w:cs="Arial"/>
                <w:szCs w:val="20"/>
              </w:rPr>
            </w:pPr>
            <w:r>
              <w:rPr>
                <w:rFonts w:cs="Arial"/>
                <w:szCs w:val="20"/>
              </w:rPr>
              <w:t>a</w:t>
            </w:r>
            <w:r w:rsidRPr="00B67711">
              <w:rPr>
                <w:rFonts w:cs="Arial"/>
                <w:szCs w:val="20"/>
              </w:rPr>
              <w:t>pprentices internal and framework sub-contractors.</w:t>
            </w:r>
          </w:p>
          <w:p w14:paraId="0B8C299B" w14:textId="77777777" w:rsidR="00FE2E9C" w:rsidRPr="00B67711" w:rsidRDefault="00FE2E9C" w:rsidP="00E7096A">
            <w:pPr>
              <w:ind w:left="1026" w:hanging="850"/>
              <w:rPr>
                <w:rFonts w:cs="Arial"/>
                <w:szCs w:val="20"/>
              </w:rPr>
            </w:pPr>
          </w:p>
        </w:tc>
      </w:tr>
      <w:tr w:rsidR="00FE2E9C" w:rsidRPr="008658CE" w14:paraId="4BA90A14" w14:textId="77777777" w:rsidTr="00FE2E9C">
        <w:tc>
          <w:tcPr>
            <w:tcW w:w="9462" w:type="dxa"/>
            <w:shd w:val="clear" w:color="auto" w:fill="FFFFFF"/>
          </w:tcPr>
          <w:p w14:paraId="6D2152A4" w14:textId="14AA5054" w:rsidR="00FE2E9C" w:rsidRDefault="00FE2E9C" w:rsidP="00FE2E9C">
            <w:pPr>
              <w:ind w:left="850" w:hanging="850"/>
              <w:rPr>
                <w:rFonts w:cs="Arial"/>
                <w:szCs w:val="20"/>
              </w:rPr>
            </w:pPr>
            <w:r w:rsidRPr="00B67711">
              <w:rPr>
                <w:rFonts w:cs="Arial"/>
                <w:szCs w:val="20"/>
              </w:rPr>
              <w:t xml:space="preserve">To provide leadership and guidance to operational staff, directing and monitoring </w:t>
            </w:r>
          </w:p>
          <w:p w14:paraId="5BA7EF71" w14:textId="77777777" w:rsidR="00FE2E9C" w:rsidRDefault="00FE2E9C" w:rsidP="00FE2E9C">
            <w:pPr>
              <w:ind w:left="850" w:hanging="850"/>
              <w:rPr>
                <w:rFonts w:cs="Arial"/>
                <w:szCs w:val="20"/>
              </w:rPr>
            </w:pPr>
            <w:r w:rsidRPr="00B67711">
              <w:rPr>
                <w:rFonts w:cs="Arial"/>
                <w:szCs w:val="20"/>
              </w:rPr>
              <w:t xml:space="preserve">their activities effectively.  </w:t>
            </w:r>
            <w:proofErr w:type="gramStart"/>
            <w:r w:rsidRPr="00B67711">
              <w:rPr>
                <w:rFonts w:cs="Arial"/>
                <w:szCs w:val="20"/>
              </w:rPr>
              <w:t>In particular that</w:t>
            </w:r>
            <w:proofErr w:type="gramEnd"/>
            <w:r w:rsidRPr="00B67711">
              <w:rPr>
                <w:rFonts w:cs="Arial"/>
                <w:szCs w:val="20"/>
              </w:rPr>
              <w:t xml:space="preserve"> the </w:t>
            </w:r>
            <w:r>
              <w:rPr>
                <w:rFonts w:cs="Arial"/>
                <w:szCs w:val="20"/>
              </w:rPr>
              <w:t>Mechanical</w:t>
            </w:r>
            <w:r w:rsidRPr="00B67711">
              <w:rPr>
                <w:rFonts w:cs="Arial"/>
                <w:szCs w:val="20"/>
              </w:rPr>
              <w:t xml:space="preserve"> Service represents value for</w:t>
            </w:r>
          </w:p>
          <w:p w14:paraId="6D69C9B1" w14:textId="5499B8F6" w:rsidR="00FE2E9C" w:rsidRPr="00B67711" w:rsidRDefault="00FE2E9C" w:rsidP="00FE2E9C">
            <w:pPr>
              <w:ind w:left="850" w:hanging="850"/>
              <w:rPr>
                <w:rFonts w:cs="Arial"/>
                <w:szCs w:val="20"/>
              </w:rPr>
            </w:pPr>
            <w:r w:rsidRPr="00B67711">
              <w:rPr>
                <w:rFonts w:cs="Arial"/>
                <w:szCs w:val="20"/>
              </w:rPr>
              <w:t>money and works are to the required standard.</w:t>
            </w:r>
          </w:p>
          <w:p w14:paraId="0E6B7660" w14:textId="77777777" w:rsidR="00FE2E9C" w:rsidRPr="008658CE" w:rsidRDefault="00FE2E9C" w:rsidP="00E7096A">
            <w:pPr>
              <w:ind w:left="1026" w:hanging="850"/>
              <w:rPr>
                <w:rFonts w:cs="Arial"/>
                <w:b/>
                <w:bCs/>
                <w:szCs w:val="20"/>
              </w:rPr>
            </w:pPr>
          </w:p>
        </w:tc>
      </w:tr>
      <w:tr w:rsidR="00FE2E9C" w:rsidRPr="004F602D" w14:paraId="2A012C29" w14:textId="77777777" w:rsidTr="00FE2E9C">
        <w:tc>
          <w:tcPr>
            <w:tcW w:w="9462" w:type="dxa"/>
            <w:shd w:val="clear" w:color="auto" w:fill="FFFFFF"/>
          </w:tcPr>
          <w:p w14:paraId="105BC478" w14:textId="6C9CBB89" w:rsidR="00FE2E9C" w:rsidRDefault="00FE2E9C" w:rsidP="00FE2E9C">
            <w:pPr>
              <w:pStyle w:val="ListParagraph"/>
              <w:ind w:left="850" w:hanging="850"/>
              <w:rPr>
                <w:rFonts w:cs="Arial"/>
                <w:szCs w:val="20"/>
              </w:rPr>
            </w:pPr>
            <w:r w:rsidRPr="004F602D">
              <w:rPr>
                <w:rFonts w:cs="Arial"/>
                <w:szCs w:val="20"/>
              </w:rPr>
              <w:t>Manage H</w:t>
            </w:r>
            <w:r>
              <w:rPr>
                <w:rFonts w:cs="Arial"/>
                <w:szCs w:val="20"/>
              </w:rPr>
              <w:t xml:space="preserve">uman </w:t>
            </w:r>
            <w:r w:rsidRPr="004F602D">
              <w:rPr>
                <w:rFonts w:cs="Arial"/>
                <w:szCs w:val="20"/>
              </w:rPr>
              <w:t>R</w:t>
            </w:r>
            <w:r>
              <w:rPr>
                <w:rFonts w:cs="Arial"/>
                <w:szCs w:val="20"/>
              </w:rPr>
              <w:t>esources</w:t>
            </w:r>
            <w:r w:rsidRPr="004F602D">
              <w:rPr>
                <w:rFonts w:cs="Arial"/>
                <w:szCs w:val="20"/>
              </w:rPr>
              <w:t xml:space="preserve"> related issues to foster good industrial relations – for </w:t>
            </w:r>
          </w:p>
          <w:p w14:paraId="7123903D" w14:textId="77777777" w:rsidR="00FE2E9C" w:rsidRDefault="00FE2E9C" w:rsidP="00FE2E9C">
            <w:pPr>
              <w:pStyle w:val="ListParagraph"/>
              <w:ind w:left="850" w:hanging="850"/>
              <w:rPr>
                <w:rFonts w:cs="Arial"/>
                <w:szCs w:val="20"/>
              </w:rPr>
            </w:pPr>
            <w:r w:rsidRPr="004F602D">
              <w:rPr>
                <w:rFonts w:cs="Arial"/>
                <w:szCs w:val="20"/>
              </w:rPr>
              <w:t xml:space="preserve">example but not exclusively appraisals, disciplinary matters, complaints, sickness </w:t>
            </w:r>
          </w:p>
          <w:p w14:paraId="2EF48CDD" w14:textId="53D36DAE" w:rsidR="00FE2E9C" w:rsidRDefault="00FE2E9C" w:rsidP="00FE2E9C">
            <w:pPr>
              <w:pStyle w:val="ListParagraph"/>
              <w:ind w:left="850" w:hanging="850"/>
              <w:rPr>
                <w:rFonts w:cs="Arial"/>
                <w:szCs w:val="20"/>
              </w:rPr>
            </w:pPr>
            <w:r w:rsidRPr="004F602D">
              <w:rPr>
                <w:rFonts w:cs="Arial"/>
                <w:szCs w:val="20"/>
              </w:rPr>
              <w:t>monitoring, training needs and holiday allocation.</w:t>
            </w:r>
          </w:p>
          <w:p w14:paraId="76CCCDD4" w14:textId="77777777" w:rsidR="00FE2E9C" w:rsidRPr="004F602D" w:rsidRDefault="00FE2E9C" w:rsidP="00E7096A">
            <w:pPr>
              <w:pStyle w:val="ListParagraph"/>
              <w:ind w:left="1026" w:hanging="850"/>
              <w:rPr>
                <w:rFonts w:cs="Arial"/>
                <w:szCs w:val="20"/>
              </w:rPr>
            </w:pPr>
          </w:p>
        </w:tc>
      </w:tr>
      <w:tr w:rsidR="00FE2E9C" w:rsidRPr="008658CE" w14:paraId="4AAC859C" w14:textId="77777777" w:rsidTr="00FE2E9C">
        <w:tc>
          <w:tcPr>
            <w:tcW w:w="9462" w:type="dxa"/>
            <w:shd w:val="clear" w:color="auto" w:fill="FFFFFF"/>
          </w:tcPr>
          <w:p w14:paraId="0A07FB56" w14:textId="77777777" w:rsidR="00FE2E9C" w:rsidRPr="00FE2E9C" w:rsidRDefault="00FE2E9C" w:rsidP="00FE2E9C">
            <w:pPr>
              <w:rPr>
                <w:rFonts w:cs="Arial"/>
                <w:szCs w:val="20"/>
              </w:rPr>
            </w:pPr>
            <w:r w:rsidRPr="00FE2E9C">
              <w:rPr>
                <w:rFonts w:cs="Arial"/>
                <w:szCs w:val="20"/>
              </w:rPr>
              <w:t>To ensure the performance targets set for the post holders projects/ works and ‘division’ are achieved and provide information as required to monitor the KPI’s and financial outputs.  Ensuring that all mechanical services are carried out within the budget allocated for the project/ works.</w:t>
            </w:r>
          </w:p>
          <w:p w14:paraId="6F41CEEE" w14:textId="77777777" w:rsidR="00FE2E9C" w:rsidRPr="008658CE" w:rsidRDefault="00FE2E9C" w:rsidP="00E7096A">
            <w:pPr>
              <w:ind w:left="1026" w:hanging="850"/>
              <w:rPr>
                <w:rFonts w:cs="Arial"/>
                <w:b/>
                <w:bCs/>
                <w:szCs w:val="20"/>
              </w:rPr>
            </w:pPr>
          </w:p>
        </w:tc>
      </w:tr>
      <w:tr w:rsidR="00FE2E9C" w:rsidRPr="008658CE" w14:paraId="5C21A631" w14:textId="77777777" w:rsidTr="00FE2E9C">
        <w:tc>
          <w:tcPr>
            <w:tcW w:w="9462" w:type="dxa"/>
            <w:shd w:val="clear" w:color="auto" w:fill="FFFFFF"/>
          </w:tcPr>
          <w:p w14:paraId="3ECBA75C" w14:textId="53563BAE" w:rsidR="00FE2E9C" w:rsidRDefault="00FE2E9C" w:rsidP="00FE2E9C">
            <w:pPr>
              <w:pStyle w:val="ListParagraph"/>
              <w:ind w:left="850" w:hanging="850"/>
              <w:rPr>
                <w:rFonts w:cs="Arial"/>
                <w:szCs w:val="20"/>
              </w:rPr>
            </w:pPr>
            <w:r w:rsidRPr="004F602D">
              <w:rPr>
                <w:rFonts w:cs="Arial"/>
                <w:szCs w:val="20"/>
              </w:rPr>
              <w:t xml:space="preserve">Promote and develop operational working practices and procedures with staff to </w:t>
            </w:r>
          </w:p>
          <w:p w14:paraId="6E606C62" w14:textId="77777777" w:rsidR="00FE2E9C" w:rsidRDefault="00FE2E9C" w:rsidP="00FE2E9C">
            <w:pPr>
              <w:pStyle w:val="ListParagraph"/>
              <w:ind w:left="850" w:hanging="850"/>
              <w:rPr>
                <w:rFonts w:cs="Arial"/>
                <w:szCs w:val="20"/>
              </w:rPr>
            </w:pPr>
            <w:r w:rsidRPr="004F602D">
              <w:rPr>
                <w:rFonts w:cs="Arial"/>
                <w:szCs w:val="20"/>
              </w:rPr>
              <w:t xml:space="preserve">improve their awareness and </w:t>
            </w:r>
            <w:r>
              <w:rPr>
                <w:rFonts w:cs="Arial"/>
                <w:szCs w:val="20"/>
              </w:rPr>
              <w:t xml:space="preserve">the </w:t>
            </w:r>
            <w:r w:rsidRPr="004F602D">
              <w:rPr>
                <w:rFonts w:cs="Arial"/>
                <w:szCs w:val="20"/>
              </w:rPr>
              <w:t xml:space="preserve">achievement of </w:t>
            </w:r>
            <w:r>
              <w:rPr>
                <w:rFonts w:cs="Arial"/>
                <w:szCs w:val="20"/>
              </w:rPr>
              <w:t>excellent Health and S</w:t>
            </w:r>
            <w:r w:rsidRPr="004F602D">
              <w:rPr>
                <w:rFonts w:cs="Arial"/>
                <w:szCs w:val="20"/>
              </w:rPr>
              <w:t xml:space="preserve">afety </w:t>
            </w:r>
          </w:p>
          <w:p w14:paraId="578E82F8" w14:textId="499B8594" w:rsidR="00FE2E9C" w:rsidRPr="004F602D" w:rsidRDefault="00FE2E9C" w:rsidP="00FE2E9C">
            <w:pPr>
              <w:pStyle w:val="ListParagraph"/>
              <w:ind w:left="850" w:hanging="850"/>
              <w:rPr>
                <w:rFonts w:cs="Arial"/>
                <w:szCs w:val="20"/>
              </w:rPr>
            </w:pPr>
            <w:r w:rsidRPr="004F602D">
              <w:rPr>
                <w:rFonts w:cs="Arial"/>
                <w:szCs w:val="20"/>
              </w:rPr>
              <w:t>standards.</w:t>
            </w:r>
          </w:p>
          <w:p w14:paraId="11434102" w14:textId="77777777" w:rsidR="00FE2E9C" w:rsidRPr="008658CE" w:rsidRDefault="00FE2E9C" w:rsidP="00E7096A">
            <w:pPr>
              <w:ind w:left="1026" w:hanging="850"/>
              <w:rPr>
                <w:rFonts w:cs="Arial"/>
                <w:b/>
                <w:bCs/>
                <w:szCs w:val="20"/>
              </w:rPr>
            </w:pPr>
          </w:p>
        </w:tc>
      </w:tr>
      <w:tr w:rsidR="00FE2E9C" w:rsidRPr="008658CE" w14:paraId="734785F2" w14:textId="77777777" w:rsidTr="00FE2E9C">
        <w:tc>
          <w:tcPr>
            <w:tcW w:w="9462" w:type="dxa"/>
            <w:shd w:val="clear" w:color="auto" w:fill="FFFFFF"/>
          </w:tcPr>
          <w:p w14:paraId="11F1960C" w14:textId="77777777" w:rsidR="00FE2E9C" w:rsidRPr="00FE2E9C" w:rsidRDefault="00FE2E9C" w:rsidP="00FE2E9C">
            <w:pPr>
              <w:rPr>
                <w:rFonts w:cs="Arial"/>
                <w:szCs w:val="20"/>
              </w:rPr>
            </w:pPr>
            <w:r w:rsidRPr="00FE2E9C">
              <w:rPr>
                <w:rFonts w:cs="Arial"/>
                <w:szCs w:val="20"/>
              </w:rPr>
              <w:t>Assist the Mechanical Manager (Construction) to develop strategies for improved project and service delivery.</w:t>
            </w:r>
          </w:p>
          <w:p w14:paraId="7C160194" w14:textId="77777777" w:rsidR="00FE2E9C" w:rsidRPr="008658CE" w:rsidRDefault="00FE2E9C" w:rsidP="00E7096A">
            <w:pPr>
              <w:ind w:left="1026" w:hanging="850"/>
              <w:rPr>
                <w:rFonts w:cs="Arial"/>
                <w:b/>
                <w:bCs/>
                <w:szCs w:val="20"/>
              </w:rPr>
            </w:pPr>
          </w:p>
        </w:tc>
      </w:tr>
      <w:tr w:rsidR="00FE2E9C" w:rsidRPr="008658CE" w14:paraId="489694BB" w14:textId="77777777" w:rsidTr="00FE2E9C">
        <w:tc>
          <w:tcPr>
            <w:tcW w:w="9462" w:type="dxa"/>
            <w:shd w:val="clear" w:color="auto" w:fill="FFFFFF"/>
          </w:tcPr>
          <w:p w14:paraId="19EA866F" w14:textId="77777777" w:rsidR="00FE2E9C" w:rsidRPr="00FE2E9C" w:rsidRDefault="00FE2E9C" w:rsidP="00FE2E9C">
            <w:pPr>
              <w:rPr>
                <w:rFonts w:cs="Arial"/>
                <w:szCs w:val="20"/>
              </w:rPr>
            </w:pPr>
            <w:r w:rsidRPr="00FE2E9C">
              <w:rPr>
                <w:rFonts w:cs="Arial"/>
                <w:szCs w:val="20"/>
              </w:rPr>
              <w:lastRenderedPageBreak/>
              <w:t>Ensure all working practices and systems comply with B&amp;FM’s QMS, Health and Safety Management System and promote a team working ethos, a supportive culture and excellent levels of customer care.</w:t>
            </w:r>
          </w:p>
          <w:p w14:paraId="55340AFE" w14:textId="77777777" w:rsidR="00FE2E9C" w:rsidRPr="008658CE" w:rsidRDefault="00FE2E9C" w:rsidP="00E7096A">
            <w:pPr>
              <w:ind w:left="1026" w:hanging="850"/>
              <w:rPr>
                <w:rFonts w:cs="Arial"/>
                <w:b/>
                <w:bCs/>
                <w:szCs w:val="20"/>
              </w:rPr>
            </w:pPr>
          </w:p>
        </w:tc>
      </w:tr>
      <w:tr w:rsidR="00FE2E9C" w:rsidRPr="008658CE" w14:paraId="31C3A77C" w14:textId="77777777" w:rsidTr="00FE2E9C">
        <w:tc>
          <w:tcPr>
            <w:tcW w:w="9462" w:type="dxa"/>
            <w:shd w:val="clear" w:color="auto" w:fill="FFFFFF"/>
          </w:tcPr>
          <w:p w14:paraId="53D49755" w14:textId="77777777" w:rsidR="00FE2E9C" w:rsidRPr="00FE2E9C" w:rsidRDefault="00FE2E9C" w:rsidP="00FE2E9C">
            <w:pPr>
              <w:rPr>
                <w:rFonts w:cs="Arial"/>
                <w:szCs w:val="20"/>
              </w:rPr>
            </w:pPr>
            <w:r w:rsidRPr="00FE2E9C">
              <w:rPr>
                <w:rFonts w:cs="Arial"/>
                <w:szCs w:val="20"/>
              </w:rPr>
              <w:t>Be able to problem solve across a whole range of issues including technical and logistical to ensure satisfactory project/ works delivery.</w:t>
            </w:r>
          </w:p>
          <w:p w14:paraId="1DBE8A12" w14:textId="77777777" w:rsidR="00FE2E9C" w:rsidRPr="008658CE" w:rsidRDefault="00FE2E9C" w:rsidP="00E7096A">
            <w:pPr>
              <w:ind w:left="1026" w:hanging="850"/>
              <w:rPr>
                <w:rFonts w:cs="Arial"/>
                <w:b/>
                <w:bCs/>
                <w:szCs w:val="20"/>
              </w:rPr>
            </w:pPr>
          </w:p>
        </w:tc>
      </w:tr>
      <w:tr w:rsidR="00FE2E9C" w:rsidRPr="008658CE" w14:paraId="45C198D7" w14:textId="77777777" w:rsidTr="00FE2E9C">
        <w:tc>
          <w:tcPr>
            <w:tcW w:w="9462" w:type="dxa"/>
            <w:shd w:val="clear" w:color="auto" w:fill="FFFFFF"/>
          </w:tcPr>
          <w:p w14:paraId="39FD1CCF" w14:textId="28FCC021" w:rsidR="00FE2E9C" w:rsidRPr="00FE2E9C" w:rsidRDefault="00FE2E9C" w:rsidP="00FE2E9C">
            <w:pPr>
              <w:rPr>
                <w:rFonts w:cs="Arial"/>
                <w:szCs w:val="20"/>
              </w:rPr>
            </w:pPr>
            <w:r w:rsidRPr="00FE2E9C">
              <w:rPr>
                <w:rFonts w:cs="Arial"/>
                <w:szCs w:val="20"/>
              </w:rPr>
              <w:t xml:space="preserve">To promote the services offered by </w:t>
            </w:r>
            <w:r w:rsidR="00667B60">
              <w:rPr>
                <w:rFonts w:cs="Arial"/>
                <w:szCs w:val="20"/>
              </w:rPr>
              <w:t>Corporate Property and Land</w:t>
            </w:r>
            <w:r w:rsidRPr="00FE2E9C">
              <w:rPr>
                <w:rFonts w:cs="Arial"/>
                <w:szCs w:val="20"/>
              </w:rPr>
              <w:t xml:space="preserve"> to both existing and potential customers as the opportunities arise.</w:t>
            </w:r>
          </w:p>
          <w:p w14:paraId="3E470618" w14:textId="77777777" w:rsidR="00FE2E9C" w:rsidRPr="008658CE" w:rsidRDefault="00FE2E9C" w:rsidP="00E7096A">
            <w:pPr>
              <w:ind w:left="1026" w:hanging="850"/>
              <w:rPr>
                <w:rFonts w:cs="Arial"/>
                <w:b/>
                <w:bCs/>
                <w:szCs w:val="20"/>
              </w:rPr>
            </w:pPr>
          </w:p>
        </w:tc>
      </w:tr>
      <w:tr w:rsidR="00FE2E9C" w:rsidRPr="008658CE" w14:paraId="2E8DD182" w14:textId="77777777" w:rsidTr="00FE2E9C">
        <w:tc>
          <w:tcPr>
            <w:tcW w:w="9462" w:type="dxa"/>
            <w:shd w:val="clear" w:color="auto" w:fill="FFFFFF"/>
          </w:tcPr>
          <w:p w14:paraId="2F114CF1" w14:textId="77777777" w:rsidR="00FE2E9C" w:rsidRPr="00FE2E9C" w:rsidRDefault="00FE2E9C" w:rsidP="00FE2E9C">
            <w:pPr>
              <w:rPr>
                <w:rFonts w:cs="Arial"/>
                <w:szCs w:val="20"/>
              </w:rPr>
            </w:pPr>
            <w:r w:rsidRPr="00FE2E9C">
              <w:rPr>
                <w:rFonts w:cs="Arial"/>
                <w:szCs w:val="20"/>
              </w:rPr>
              <w:t xml:space="preserve">The post holder is responsible for integrating the working practices of their areas of responsibility (projects/works/operating division) into the organisation </w:t>
            </w:r>
            <w:proofErr w:type="gramStart"/>
            <w:r w:rsidRPr="00FE2E9C">
              <w:rPr>
                <w:rFonts w:cs="Arial"/>
                <w:szCs w:val="20"/>
              </w:rPr>
              <w:t>as a whole by</w:t>
            </w:r>
            <w:proofErr w:type="gramEnd"/>
            <w:r w:rsidRPr="00FE2E9C">
              <w:rPr>
                <w:rFonts w:cs="Arial"/>
                <w:szCs w:val="20"/>
              </w:rPr>
              <w:t xml:space="preserve"> invoking a positive teamwork approach.</w:t>
            </w:r>
          </w:p>
          <w:p w14:paraId="45C1956A" w14:textId="77777777" w:rsidR="00FE2E9C" w:rsidRPr="008658CE" w:rsidRDefault="00FE2E9C" w:rsidP="00E7096A">
            <w:pPr>
              <w:ind w:left="1026" w:hanging="850"/>
              <w:rPr>
                <w:rFonts w:cs="Arial"/>
                <w:b/>
                <w:bCs/>
                <w:szCs w:val="20"/>
              </w:rPr>
            </w:pPr>
          </w:p>
        </w:tc>
      </w:tr>
      <w:tr w:rsidR="00FE2E9C" w:rsidRPr="004F602D" w14:paraId="4C813150" w14:textId="77777777" w:rsidTr="00FE2E9C">
        <w:tc>
          <w:tcPr>
            <w:tcW w:w="9462" w:type="dxa"/>
            <w:shd w:val="clear" w:color="auto" w:fill="FFFFFF"/>
          </w:tcPr>
          <w:p w14:paraId="11AB4571" w14:textId="77777777" w:rsidR="00FE2E9C" w:rsidRPr="00FE2E9C" w:rsidRDefault="00FE2E9C" w:rsidP="00FE2E9C">
            <w:pPr>
              <w:rPr>
                <w:rFonts w:cs="Arial"/>
                <w:szCs w:val="20"/>
              </w:rPr>
            </w:pPr>
            <w:r w:rsidRPr="00FE2E9C">
              <w:rPr>
                <w:rFonts w:cs="Arial"/>
                <w:szCs w:val="20"/>
              </w:rPr>
              <w:t>To ensure self-compliance and the compliance of all allocated staff in terms of the policies and procedures of Durham County Council.</w:t>
            </w:r>
          </w:p>
          <w:p w14:paraId="7293B206" w14:textId="77777777" w:rsidR="00FE2E9C" w:rsidRDefault="00FE2E9C" w:rsidP="00E7096A">
            <w:pPr>
              <w:pStyle w:val="ListParagraph"/>
              <w:ind w:left="1026" w:hanging="850"/>
              <w:rPr>
                <w:rFonts w:cs="Arial"/>
                <w:szCs w:val="20"/>
              </w:rPr>
            </w:pPr>
          </w:p>
          <w:p w14:paraId="2721964E" w14:textId="77777777" w:rsidR="00FE2E9C" w:rsidRPr="00FE2E9C" w:rsidRDefault="00FE2E9C" w:rsidP="00FE2E9C">
            <w:pPr>
              <w:rPr>
                <w:rFonts w:cs="Arial"/>
                <w:szCs w:val="20"/>
              </w:rPr>
            </w:pPr>
            <w:r w:rsidRPr="00FE2E9C">
              <w:rPr>
                <w:rFonts w:cs="Arial"/>
                <w:szCs w:val="20"/>
              </w:rPr>
              <w:t>The Post holder must be able to prioritise tasks dealing with conflicting demands effectively resulting in resolutions that enable successful project delivery.</w:t>
            </w:r>
          </w:p>
          <w:p w14:paraId="4E8FE735" w14:textId="77777777" w:rsidR="00FE2E9C" w:rsidRPr="005C73C3" w:rsidRDefault="00FE2E9C" w:rsidP="00E7096A">
            <w:pPr>
              <w:pStyle w:val="ListParagraph"/>
              <w:rPr>
                <w:rFonts w:cs="Arial"/>
                <w:szCs w:val="20"/>
              </w:rPr>
            </w:pPr>
          </w:p>
          <w:p w14:paraId="01A5B0ED" w14:textId="77777777" w:rsidR="00FE2E9C" w:rsidRPr="00FE2E9C" w:rsidRDefault="00FE2E9C" w:rsidP="00FE2E9C">
            <w:pPr>
              <w:rPr>
                <w:rFonts w:cs="Arial"/>
                <w:szCs w:val="20"/>
              </w:rPr>
            </w:pPr>
            <w:r w:rsidRPr="00FE2E9C">
              <w:rPr>
                <w:rFonts w:cs="Arial"/>
                <w:szCs w:val="20"/>
              </w:rPr>
              <w:t>Undertake monitoring and auditing of assigned staff and sub-contractors to ensure staff competency levels and work quality are maintained.</w:t>
            </w:r>
          </w:p>
        </w:tc>
      </w:tr>
    </w:tbl>
    <w:p w14:paraId="0CFAB3AA" w14:textId="77777777" w:rsidR="00681A84" w:rsidRDefault="00681A84" w:rsidP="00FE2E9C">
      <w:pPr>
        <w:rPr>
          <w:rFonts w:cs="Arial"/>
          <w:b/>
          <w:szCs w:val="24"/>
        </w:rPr>
      </w:pPr>
    </w:p>
    <w:p w14:paraId="388A6D45" w14:textId="77777777" w:rsidR="00FE2E9C" w:rsidRDefault="00FE2E9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6DCED064"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321D6E43" w14:textId="2E1BC367" w:rsidR="00183F47" w:rsidRDefault="00183F47" w:rsidP="003F5F22">
      <w:pPr>
        <w:pStyle w:val="ListParagraph"/>
        <w:ind w:left="567"/>
        <w:rPr>
          <w:rFonts w:cs="Arial"/>
          <w:szCs w:val="24"/>
        </w:rPr>
      </w:pPr>
    </w:p>
    <w:p w14:paraId="7A240FB2" w14:textId="77777777" w:rsidR="00183F47" w:rsidRDefault="00183F47" w:rsidP="003F5F22">
      <w:pPr>
        <w:pStyle w:val="ListParagraph"/>
        <w:ind w:left="567"/>
        <w:rPr>
          <w:rFonts w:cs="Arial"/>
          <w:szCs w:val="24"/>
        </w:rPr>
      </w:pP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03637B7F"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1A8571E2" w14:textId="77777777" w:rsidR="00667B60" w:rsidRDefault="00667B60" w:rsidP="00581EEF">
      <w:pPr>
        <w:ind w:left="567"/>
        <w:rPr>
          <w:rFonts w:cs="Arial"/>
        </w:rPr>
      </w:pPr>
    </w:p>
    <w:p w14:paraId="3ACE7B10" w14:textId="77777777" w:rsid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586514DB" w14:textId="77777777" w:rsidR="00E4211A" w:rsidRPr="00B94633" w:rsidRDefault="00E4211A" w:rsidP="00E4211A">
            <w:pPr>
              <w:numPr>
                <w:ilvl w:val="0"/>
                <w:numId w:val="25"/>
              </w:numPr>
              <w:rPr>
                <w:sz w:val="22"/>
              </w:rPr>
            </w:pPr>
            <w:r>
              <w:rPr>
                <w:sz w:val="22"/>
              </w:rPr>
              <w:t>NVQ Level 3 or equivalent in a mechanical services discipline.</w:t>
            </w:r>
          </w:p>
          <w:p w14:paraId="38DDECB3" w14:textId="77777777" w:rsidR="00E4211A" w:rsidRPr="00B94633" w:rsidRDefault="00E4211A" w:rsidP="00E4211A">
            <w:pPr>
              <w:numPr>
                <w:ilvl w:val="0"/>
                <w:numId w:val="25"/>
              </w:numPr>
              <w:rPr>
                <w:sz w:val="22"/>
              </w:rPr>
            </w:pPr>
            <w:proofErr w:type="gramStart"/>
            <w:r>
              <w:rPr>
                <w:sz w:val="22"/>
              </w:rPr>
              <w:t>5 day</w:t>
            </w:r>
            <w:proofErr w:type="gramEnd"/>
            <w:r>
              <w:rPr>
                <w:sz w:val="22"/>
              </w:rPr>
              <w:t xml:space="preserve"> SMSTS</w:t>
            </w:r>
          </w:p>
          <w:p w14:paraId="6CFF7549" w14:textId="34CE7262" w:rsidR="00845787" w:rsidRPr="00E4211A" w:rsidRDefault="00E4211A" w:rsidP="00E4211A">
            <w:pPr>
              <w:pStyle w:val="aTitle"/>
              <w:numPr>
                <w:ilvl w:val="0"/>
                <w:numId w:val="25"/>
              </w:numPr>
              <w:tabs>
                <w:tab w:val="clear" w:pos="4513"/>
                <w:tab w:val="clear" w:pos="9026"/>
              </w:tabs>
              <w:rPr>
                <w:rFonts w:cs="Arial"/>
                <w:b w:val="0"/>
                <w:bCs/>
                <w:iCs/>
                <w:noProof/>
                <w:color w:val="auto"/>
                <w:sz w:val="22"/>
                <w:lang w:eastAsia="en-GB"/>
              </w:rPr>
            </w:pPr>
            <w:r w:rsidRPr="00E4211A">
              <w:rPr>
                <w:b w:val="0"/>
                <w:bCs/>
                <w:color w:val="000000" w:themeColor="text1"/>
                <w:sz w:val="22"/>
              </w:rPr>
              <w:t>CSCS management card</w:t>
            </w: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6A176394" w14:textId="77777777" w:rsidR="00E4211A" w:rsidRPr="00E4211A" w:rsidRDefault="00E4211A" w:rsidP="00E4211A">
            <w:pPr>
              <w:numPr>
                <w:ilvl w:val="0"/>
                <w:numId w:val="17"/>
              </w:numPr>
              <w:rPr>
                <w:color w:val="000000" w:themeColor="text1"/>
                <w:sz w:val="22"/>
              </w:rPr>
            </w:pPr>
            <w:r w:rsidRPr="00E4211A">
              <w:rPr>
                <w:rFonts w:hint="cs"/>
                <w:color w:val="000000" w:themeColor="text1"/>
                <w:sz w:val="22"/>
              </w:rPr>
              <w:t xml:space="preserve">The post holder will commit to obtaining specific vocational qualifications necessary to deliver the </w:t>
            </w:r>
            <w:proofErr w:type="gramStart"/>
            <w:r w:rsidRPr="00E4211A">
              <w:rPr>
                <w:rFonts w:hint="cs"/>
                <w:color w:val="000000" w:themeColor="text1"/>
                <w:sz w:val="22"/>
              </w:rPr>
              <w:t xml:space="preserve">services </w:t>
            </w:r>
            <w:r w:rsidRPr="00E4211A">
              <w:rPr>
                <w:color w:val="000000" w:themeColor="text1"/>
                <w:sz w:val="22"/>
              </w:rPr>
              <w:t xml:space="preserve"> for</w:t>
            </w:r>
            <w:proofErr w:type="gramEnd"/>
            <w:r w:rsidRPr="00E4211A">
              <w:rPr>
                <w:color w:val="000000" w:themeColor="text1"/>
                <w:sz w:val="22"/>
              </w:rPr>
              <w:t xml:space="preserve"> </w:t>
            </w:r>
            <w:r w:rsidRPr="00E4211A">
              <w:rPr>
                <w:rFonts w:hint="cs"/>
                <w:color w:val="000000" w:themeColor="text1"/>
                <w:sz w:val="22"/>
              </w:rPr>
              <w:t>which the post holder is responsible.</w:t>
            </w:r>
          </w:p>
          <w:p w14:paraId="1E5422CC" w14:textId="77777777" w:rsidR="00E4211A" w:rsidRPr="00E4211A" w:rsidRDefault="00E4211A" w:rsidP="00E4211A">
            <w:pPr>
              <w:numPr>
                <w:ilvl w:val="0"/>
                <w:numId w:val="17"/>
              </w:numPr>
              <w:rPr>
                <w:color w:val="000000" w:themeColor="text1"/>
                <w:sz w:val="22"/>
              </w:rPr>
            </w:pPr>
            <w:r w:rsidRPr="00E4211A">
              <w:rPr>
                <w:color w:val="000000" w:themeColor="text1"/>
                <w:sz w:val="22"/>
              </w:rPr>
              <w:t>Educated to HNC level in a building / construction related subject (NVQ 4 or equivalent)</w:t>
            </w:r>
          </w:p>
          <w:p w14:paraId="1CC7B385" w14:textId="77777777" w:rsidR="00E4211A" w:rsidRPr="00E4211A" w:rsidRDefault="00E4211A" w:rsidP="00E4211A">
            <w:pPr>
              <w:numPr>
                <w:ilvl w:val="0"/>
                <w:numId w:val="17"/>
              </w:numPr>
              <w:rPr>
                <w:color w:val="000000" w:themeColor="text1"/>
                <w:sz w:val="22"/>
              </w:rPr>
            </w:pPr>
            <w:r w:rsidRPr="00E4211A">
              <w:rPr>
                <w:color w:val="000000" w:themeColor="text1"/>
                <w:sz w:val="22"/>
              </w:rPr>
              <w:t>Management / supervisory qualification</w:t>
            </w:r>
          </w:p>
          <w:p w14:paraId="72B6D3F1" w14:textId="77777777" w:rsidR="00845787" w:rsidRPr="00E4211A" w:rsidRDefault="00E4211A" w:rsidP="00E4211A">
            <w:pPr>
              <w:pStyle w:val="aTitle"/>
              <w:numPr>
                <w:ilvl w:val="0"/>
                <w:numId w:val="17"/>
              </w:numPr>
              <w:tabs>
                <w:tab w:val="clear" w:pos="4513"/>
              </w:tabs>
              <w:rPr>
                <w:rFonts w:cs="Arial"/>
                <w:b w:val="0"/>
                <w:noProof/>
                <w:color w:val="auto"/>
                <w:sz w:val="22"/>
                <w:lang w:eastAsia="en-GB"/>
              </w:rPr>
            </w:pPr>
            <w:r w:rsidRPr="00E4211A">
              <w:rPr>
                <w:b w:val="0"/>
                <w:color w:val="000000" w:themeColor="text1"/>
                <w:sz w:val="22"/>
              </w:rPr>
              <w:t>NEBOSH National General Certificate or IOSH Managing Safety Certificate (within 1 year of appointment)</w:t>
            </w:r>
          </w:p>
          <w:p w14:paraId="7521A968" w14:textId="33DE502E" w:rsidR="00E4211A" w:rsidRPr="00845787" w:rsidRDefault="00E4211A" w:rsidP="00E4211A">
            <w:pPr>
              <w:pStyle w:val="aTitle"/>
              <w:tabs>
                <w:tab w:val="clear" w:pos="4513"/>
              </w:tabs>
              <w:ind w:left="360"/>
              <w:rPr>
                <w:rFonts w:cs="Arial"/>
                <w:b w:val="0"/>
                <w:noProof/>
                <w:color w:val="auto"/>
                <w:sz w:val="22"/>
                <w:lang w:eastAsia="en-GB"/>
              </w:rPr>
            </w:pP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F22D92E" w14:textId="77777777" w:rsidR="00E4211A" w:rsidRPr="00665DD4" w:rsidRDefault="00E4211A" w:rsidP="00E4211A">
            <w:pPr>
              <w:numPr>
                <w:ilvl w:val="0"/>
                <w:numId w:val="27"/>
              </w:numPr>
              <w:rPr>
                <w:color w:val="000000"/>
                <w:sz w:val="22"/>
              </w:rPr>
            </w:pPr>
            <w:r>
              <w:rPr>
                <w:color w:val="000000"/>
                <w:sz w:val="22"/>
              </w:rPr>
              <w:t>Supervisory and / or management experience of Construction Projects and/or maintenance works</w:t>
            </w:r>
            <w:r w:rsidRPr="00665DD4">
              <w:rPr>
                <w:color w:val="000000"/>
                <w:sz w:val="22"/>
              </w:rPr>
              <w:t xml:space="preserve"> within a large multi-functional public </w:t>
            </w:r>
            <w:r>
              <w:rPr>
                <w:color w:val="000000"/>
                <w:sz w:val="22"/>
              </w:rPr>
              <w:t>or private sector organisation.</w:t>
            </w:r>
          </w:p>
          <w:p w14:paraId="56F292A6" w14:textId="77777777" w:rsidR="00E4211A" w:rsidRDefault="00E4211A" w:rsidP="00E4211A">
            <w:pPr>
              <w:numPr>
                <w:ilvl w:val="0"/>
                <w:numId w:val="27"/>
              </w:numPr>
              <w:rPr>
                <w:color w:val="000000"/>
                <w:sz w:val="22"/>
              </w:rPr>
            </w:pPr>
            <w:r>
              <w:rPr>
                <w:color w:val="000000"/>
                <w:sz w:val="22"/>
              </w:rPr>
              <w:t xml:space="preserve">Experience of working at a similar level within a construction or maintenance </w:t>
            </w:r>
            <w:r w:rsidRPr="00665DD4">
              <w:rPr>
                <w:color w:val="000000"/>
                <w:sz w:val="22"/>
              </w:rPr>
              <w:t>environment.</w:t>
            </w:r>
          </w:p>
          <w:p w14:paraId="32F0DB73" w14:textId="77777777" w:rsidR="00E4211A" w:rsidRDefault="00E4211A" w:rsidP="00E4211A">
            <w:pPr>
              <w:numPr>
                <w:ilvl w:val="0"/>
                <w:numId w:val="27"/>
              </w:numPr>
              <w:rPr>
                <w:color w:val="000000"/>
                <w:sz w:val="22"/>
              </w:rPr>
            </w:pPr>
            <w:r>
              <w:rPr>
                <w:color w:val="000000"/>
                <w:sz w:val="22"/>
              </w:rPr>
              <w:t>Demonstrate a track record in operational management.</w:t>
            </w:r>
          </w:p>
          <w:p w14:paraId="5D1F88E4" w14:textId="77777777" w:rsidR="00E4211A" w:rsidRDefault="00E4211A" w:rsidP="00E4211A">
            <w:pPr>
              <w:numPr>
                <w:ilvl w:val="0"/>
                <w:numId w:val="27"/>
              </w:numPr>
              <w:rPr>
                <w:color w:val="000000"/>
                <w:sz w:val="22"/>
              </w:rPr>
            </w:pPr>
            <w:r>
              <w:rPr>
                <w:color w:val="000000"/>
                <w:sz w:val="22"/>
              </w:rPr>
              <w:t>Experience in the application of appropriate personnel policies and procedures.</w:t>
            </w:r>
          </w:p>
          <w:p w14:paraId="269CD3E4" w14:textId="1DD382EC" w:rsidR="00845787" w:rsidRPr="00E4211A" w:rsidRDefault="00E4211A" w:rsidP="00E4211A">
            <w:pPr>
              <w:pStyle w:val="aTitle"/>
              <w:numPr>
                <w:ilvl w:val="0"/>
                <w:numId w:val="27"/>
              </w:numPr>
              <w:tabs>
                <w:tab w:val="clear" w:pos="4513"/>
                <w:tab w:val="clear" w:pos="9026"/>
              </w:tabs>
              <w:rPr>
                <w:rFonts w:cs="Arial"/>
                <w:b w:val="0"/>
                <w:bCs/>
                <w:noProof/>
                <w:color w:val="auto"/>
                <w:sz w:val="22"/>
                <w:lang w:eastAsia="en-GB"/>
              </w:rPr>
            </w:pPr>
            <w:r w:rsidRPr="00E4211A">
              <w:rPr>
                <w:b w:val="0"/>
                <w:bCs/>
                <w:color w:val="000000"/>
                <w:sz w:val="22"/>
              </w:rPr>
              <w:t>Experience of working to deadlines</w:t>
            </w:r>
          </w:p>
          <w:p w14:paraId="0D8B1B05" w14:textId="73CF1751"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696A7AF3" w14:textId="5A39B6BE" w:rsidR="00845787" w:rsidRPr="00E4211A" w:rsidRDefault="00E4211A" w:rsidP="00D70625">
            <w:pPr>
              <w:pStyle w:val="aTitle"/>
              <w:numPr>
                <w:ilvl w:val="0"/>
                <w:numId w:val="17"/>
              </w:numPr>
              <w:tabs>
                <w:tab w:val="clear" w:pos="4513"/>
              </w:tabs>
              <w:ind w:left="312" w:hanging="284"/>
              <w:rPr>
                <w:rFonts w:cs="Arial"/>
                <w:b w:val="0"/>
                <w:bCs/>
                <w:noProof/>
                <w:color w:val="auto"/>
                <w:sz w:val="22"/>
                <w:lang w:eastAsia="en-GB"/>
              </w:rPr>
            </w:pPr>
            <w:r w:rsidRPr="00E4211A">
              <w:rPr>
                <w:b w:val="0"/>
                <w:bCs/>
                <w:color w:val="000000"/>
                <w:sz w:val="22"/>
              </w:rPr>
              <w:t>Partnership working</w:t>
            </w: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2FE0F15F" w14:textId="77777777" w:rsidR="00E4211A" w:rsidRDefault="008061D3" w:rsidP="00E4211A">
            <w:pPr>
              <w:numPr>
                <w:ilvl w:val="0"/>
                <w:numId w:val="27"/>
              </w:numPr>
              <w:rPr>
                <w:color w:val="000000"/>
                <w:sz w:val="22"/>
              </w:rPr>
            </w:pPr>
            <w:r>
              <w:rPr>
                <w:rFonts w:cs="Arial"/>
                <w:i/>
                <w:noProof/>
                <w:sz w:val="22"/>
                <w:lang w:eastAsia="en-GB"/>
              </w:rPr>
              <w:t xml:space="preserve"> </w:t>
            </w:r>
            <w:r w:rsidR="00E4211A">
              <w:rPr>
                <w:color w:val="000000"/>
                <w:sz w:val="22"/>
              </w:rPr>
              <w:t>Ability to communicate effectively, both orally and in writing.</w:t>
            </w:r>
          </w:p>
          <w:p w14:paraId="6398A226" w14:textId="77777777" w:rsidR="00E4211A" w:rsidRDefault="00E4211A" w:rsidP="00E4211A">
            <w:pPr>
              <w:numPr>
                <w:ilvl w:val="0"/>
                <w:numId w:val="27"/>
              </w:numPr>
              <w:rPr>
                <w:color w:val="000000"/>
                <w:sz w:val="22"/>
              </w:rPr>
            </w:pPr>
            <w:r>
              <w:rPr>
                <w:color w:val="000000"/>
                <w:sz w:val="22"/>
              </w:rPr>
              <w:t xml:space="preserve">Analytical and </w:t>
            </w:r>
            <w:proofErr w:type="gramStart"/>
            <w:r>
              <w:rPr>
                <w:color w:val="000000"/>
                <w:sz w:val="22"/>
              </w:rPr>
              <w:t>decision making</w:t>
            </w:r>
            <w:proofErr w:type="gramEnd"/>
            <w:r>
              <w:rPr>
                <w:color w:val="000000"/>
                <w:sz w:val="22"/>
              </w:rPr>
              <w:t xml:space="preserve"> skills.</w:t>
            </w:r>
          </w:p>
          <w:p w14:paraId="7191876F" w14:textId="77777777" w:rsidR="00E4211A" w:rsidRDefault="00E4211A" w:rsidP="00E4211A">
            <w:pPr>
              <w:numPr>
                <w:ilvl w:val="0"/>
                <w:numId w:val="27"/>
              </w:numPr>
              <w:rPr>
                <w:color w:val="000000"/>
                <w:sz w:val="22"/>
              </w:rPr>
            </w:pPr>
            <w:r>
              <w:rPr>
                <w:color w:val="000000"/>
                <w:sz w:val="22"/>
              </w:rPr>
              <w:t>Good IT skills</w:t>
            </w:r>
          </w:p>
          <w:p w14:paraId="7705A249" w14:textId="77777777" w:rsidR="00E4211A" w:rsidRDefault="00E4211A" w:rsidP="00E4211A">
            <w:pPr>
              <w:numPr>
                <w:ilvl w:val="0"/>
                <w:numId w:val="27"/>
              </w:numPr>
              <w:rPr>
                <w:color w:val="000000"/>
                <w:sz w:val="22"/>
              </w:rPr>
            </w:pPr>
            <w:r>
              <w:rPr>
                <w:color w:val="000000"/>
                <w:sz w:val="22"/>
              </w:rPr>
              <w:t>Good organisational skills.</w:t>
            </w:r>
          </w:p>
          <w:p w14:paraId="2E2FB931" w14:textId="77777777" w:rsidR="00E4211A" w:rsidRDefault="00E4211A" w:rsidP="00E4211A">
            <w:pPr>
              <w:numPr>
                <w:ilvl w:val="0"/>
                <w:numId w:val="27"/>
              </w:numPr>
              <w:rPr>
                <w:color w:val="000000"/>
                <w:sz w:val="22"/>
              </w:rPr>
            </w:pPr>
            <w:r>
              <w:rPr>
                <w:color w:val="000000"/>
                <w:sz w:val="22"/>
              </w:rPr>
              <w:t>Knowledge of Quality Management Systems.</w:t>
            </w:r>
          </w:p>
          <w:p w14:paraId="41067EA4" w14:textId="77E04B37" w:rsidR="00621974" w:rsidRPr="00E4211A" w:rsidRDefault="00E4211A" w:rsidP="00E4211A">
            <w:pPr>
              <w:pStyle w:val="aTitle"/>
              <w:numPr>
                <w:ilvl w:val="0"/>
                <w:numId w:val="27"/>
              </w:numPr>
              <w:tabs>
                <w:tab w:val="clear" w:pos="4513"/>
                <w:tab w:val="clear" w:pos="9026"/>
              </w:tabs>
              <w:rPr>
                <w:rFonts w:cs="Arial"/>
                <w:b w:val="0"/>
                <w:bCs/>
                <w:i/>
                <w:noProof/>
                <w:color w:val="auto"/>
                <w:sz w:val="22"/>
                <w:lang w:eastAsia="en-GB"/>
              </w:rPr>
            </w:pPr>
            <w:r w:rsidRPr="00E4211A">
              <w:rPr>
                <w:b w:val="0"/>
                <w:bCs/>
                <w:color w:val="000000"/>
                <w:sz w:val="22"/>
              </w:rPr>
              <w:t>Knowledge of a wide range of mechanical techniques and project delivery</w:t>
            </w: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42F7E5EF" w14:textId="77777777" w:rsidR="00E4211A" w:rsidRDefault="00E4211A" w:rsidP="00E4211A">
            <w:pPr>
              <w:numPr>
                <w:ilvl w:val="0"/>
                <w:numId w:val="17"/>
              </w:numPr>
              <w:rPr>
                <w:color w:val="000000"/>
                <w:sz w:val="22"/>
              </w:rPr>
            </w:pPr>
            <w:r>
              <w:rPr>
                <w:color w:val="000000"/>
                <w:sz w:val="22"/>
              </w:rPr>
              <w:t>An understanding of local government.</w:t>
            </w:r>
          </w:p>
          <w:p w14:paraId="3B3CD25F" w14:textId="77777777" w:rsidR="00E4211A" w:rsidRPr="002D1CE7" w:rsidRDefault="00E4211A" w:rsidP="00E4211A">
            <w:pPr>
              <w:numPr>
                <w:ilvl w:val="0"/>
                <w:numId w:val="17"/>
              </w:numPr>
              <w:rPr>
                <w:sz w:val="22"/>
              </w:rPr>
            </w:pPr>
            <w:r>
              <w:rPr>
                <w:color w:val="000000"/>
                <w:sz w:val="22"/>
              </w:rPr>
              <w:t>Understanding of construction services and repairs and maintenance services.</w:t>
            </w:r>
          </w:p>
          <w:p w14:paraId="61E29774" w14:textId="4348C676" w:rsidR="00845787" w:rsidRPr="00845787" w:rsidRDefault="00845787" w:rsidP="00E4211A">
            <w:pPr>
              <w:pStyle w:val="aTitle"/>
              <w:tabs>
                <w:tab w:val="clear" w:pos="4513"/>
              </w:tabs>
              <w:ind w:left="360"/>
              <w:rPr>
                <w:rFonts w:cs="Arial"/>
                <w:b w:val="0"/>
                <w:noProof/>
                <w:color w:val="auto"/>
                <w:sz w:val="22"/>
                <w:lang w:eastAsia="en-GB"/>
              </w:rPr>
            </w:pP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E4211A" w:rsidRDefault="00845787" w:rsidP="00E4211A">
            <w:pPr>
              <w:pStyle w:val="aTitle"/>
              <w:tabs>
                <w:tab w:val="clear" w:pos="4513"/>
                <w:tab w:val="clear" w:pos="9026"/>
              </w:tabs>
              <w:ind w:left="360"/>
              <w:rPr>
                <w:rFonts w:cs="Arial"/>
                <w:b w:val="0"/>
                <w:noProof/>
                <w:color w:val="000000" w:themeColor="text1"/>
                <w:sz w:val="22"/>
                <w:lang w:eastAsia="en-GB"/>
              </w:rPr>
            </w:pPr>
          </w:p>
          <w:p w14:paraId="2155C581" w14:textId="77777777" w:rsidR="00E4211A" w:rsidRPr="00E4211A" w:rsidRDefault="00E4211A" w:rsidP="00E4211A">
            <w:pPr>
              <w:numPr>
                <w:ilvl w:val="0"/>
                <w:numId w:val="17"/>
              </w:numPr>
              <w:rPr>
                <w:color w:val="000000" w:themeColor="text1"/>
                <w:sz w:val="22"/>
              </w:rPr>
            </w:pPr>
            <w:r w:rsidRPr="00E4211A">
              <w:rPr>
                <w:color w:val="000000" w:themeColor="text1"/>
                <w:sz w:val="22"/>
              </w:rPr>
              <w:t>Team player</w:t>
            </w:r>
          </w:p>
          <w:p w14:paraId="7286A34D" w14:textId="77777777" w:rsidR="00E4211A" w:rsidRPr="00E4211A" w:rsidRDefault="00E4211A" w:rsidP="00E4211A">
            <w:pPr>
              <w:numPr>
                <w:ilvl w:val="0"/>
                <w:numId w:val="17"/>
              </w:numPr>
              <w:rPr>
                <w:color w:val="000000" w:themeColor="text1"/>
                <w:sz w:val="22"/>
              </w:rPr>
            </w:pPr>
            <w:r w:rsidRPr="00E4211A">
              <w:rPr>
                <w:color w:val="000000" w:themeColor="text1"/>
                <w:sz w:val="22"/>
              </w:rPr>
              <w:t>Commitment to the concept and values of the public service sector.</w:t>
            </w:r>
          </w:p>
          <w:p w14:paraId="3233BF14" w14:textId="77777777" w:rsidR="00E4211A" w:rsidRPr="00E4211A" w:rsidRDefault="00E4211A" w:rsidP="00E4211A">
            <w:pPr>
              <w:numPr>
                <w:ilvl w:val="0"/>
                <w:numId w:val="17"/>
              </w:numPr>
              <w:rPr>
                <w:color w:val="000000" w:themeColor="text1"/>
                <w:sz w:val="22"/>
              </w:rPr>
            </w:pPr>
            <w:r w:rsidRPr="00E4211A">
              <w:rPr>
                <w:color w:val="000000" w:themeColor="text1"/>
                <w:sz w:val="22"/>
              </w:rPr>
              <w:t>A flexible approach to work and a capability to work under pressure and to deadlines.</w:t>
            </w:r>
          </w:p>
          <w:p w14:paraId="063630B8" w14:textId="77777777" w:rsidR="00E4211A" w:rsidRPr="00E4211A" w:rsidRDefault="00E4211A" w:rsidP="00E4211A">
            <w:pPr>
              <w:numPr>
                <w:ilvl w:val="0"/>
                <w:numId w:val="17"/>
              </w:numPr>
              <w:rPr>
                <w:color w:val="000000" w:themeColor="text1"/>
                <w:sz w:val="22"/>
              </w:rPr>
            </w:pPr>
            <w:r w:rsidRPr="00E4211A">
              <w:rPr>
                <w:color w:val="000000" w:themeColor="text1"/>
                <w:sz w:val="22"/>
              </w:rPr>
              <w:t>Self-motivated and able to work on own initiative, but in accordance with corporate objectives.</w:t>
            </w:r>
          </w:p>
          <w:p w14:paraId="05721A30" w14:textId="67F7BD23" w:rsidR="008061D3" w:rsidRPr="00E4211A" w:rsidRDefault="00E4211A" w:rsidP="00E4211A">
            <w:pPr>
              <w:pStyle w:val="aTitle"/>
              <w:numPr>
                <w:ilvl w:val="0"/>
                <w:numId w:val="17"/>
              </w:numPr>
              <w:tabs>
                <w:tab w:val="clear" w:pos="4513"/>
                <w:tab w:val="clear" w:pos="9026"/>
              </w:tabs>
              <w:rPr>
                <w:rFonts w:cs="Arial"/>
                <w:b w:val="0"/>
                <w:noProof/>
                <w:color w:val="000000" w:themeColor="text1"/>
                <w:sz w:val="22"/>
                <w:lang w:eastAsia="en-GB"/>
              </w:rPr>
            </w:pPr>
            <w:r w:rsidRPr="00E4211A">
              <w:rPr>
                <w:b w:val="0"/>
                <w:color w:val="000000" w:themeColor="text1"/>
                <w:sz w:val="22"/>
              </w:rPr>
              <w:t>Ability to work in partnership with others to forge effective working relationships</w:t>
            </w:r>
          </w:p>
          <w:p w14:paraId="69ADC98F" w14:textId="77777777" w:rsidR="00040EE4" w:rsidRPr="00E4211A" w:rsidRDefault="00040EE4" w:rsidP="0047297B">
            <w:pPr>
              <w:pStyle w:val="aTitle"/>
              <w:tabs>
                <w:tab w:val="clear" w:pos="4513"/>
                <w:tab w:val="clear" w:pos="9026"/>
              </w:tabs>
              <w:rPr>
                <w:rFonts w:cs="Arial"/>
                <w:b w:val="0"/>
                <w:i/>
                <w:noProof/>
                <w:color w:val="000000" w:themeColor="text1"/>
                <w:sz w:val="22"/>
                <w:lang w:eastAsia="en-GB"/>
              </w:rPr>
            </w:pPr>
          </w:p>
        </w:tc>
        <w:tc>
          <w:tcPr>
            <w:tcW w:w="4961" w:type="dxa"/>
          </w:tcPr>
          <w:p w14:paraId="4B1A72B4" w14:textId="77777777" w:rsidR="00845787" w:rsidRPr="00E4211A" w:rsidRDefault="00845787" w:rsidP="00E4211A">
            <w:pPr>
              <w:pStyle w:val="aTitle"/>
              <w:numPr>
                <w:ilvl w:val="0"/>
                <w:numId w:val="17"/>
              </w:numPr>
              <w:tabs>
                <w:tab w:val="clear" w:pos="4513"/>
              </w:tabs>
              <w:rPr>
                <w:rFonts w:cs="Arial"/>
                <w:b w:val="0"/>
                <w:noProof/>
                <w:color w:val="000000" w:themeColor="text1"/>
                <w:sz w:val="22"/>
                <w:lang w:eastAsia="en-GB"/>
              </w:rPr>
            </w:pPr>
          </w:p>
          <w:p w14:paraId="50AF3D14" w14:textId="59F262B3" w:rsidR="00845787" w:rsidRPr="00E4211A" w:rsidRDefault="00845787" w:rsidP="00E4211A">
            <w:pPr>
              <w:pStyle w:val="aTitle"/>
              <w:tabs>
                <w:tab w:val="clear" w:pos="4513"/>
                <w:tab w:val="clear" w:pos="9026"/>
              </w:tabs>
              <w:ind w:left="42"/>
              <w:rPr>
                <w:rFonts w:cs="Arial"/>
                <w:b w:val="0"/>
                <w:noProof/>
                <w:color w:val="000000" w:themeColor="text1"/>
                <w:sz w:val="22"/>
                <w:lang w:eastAsia="en-GB"/>
              </w:rPr>
            </w:pPr>
          </w:p>
        </w:tc>
      </w:tr>
      <w:tr w:rsidR="00E4211A" w14:paraId="1C328631" w14:textId="77777777" w:rsidTr="00040EE4">
        <w:trPr>
          <w:trHeight w:val="2794"/>
        </w:trPr>
        <w:tc>
          <w:tcPr>
            <w:tcW w:w="1671" w:type="dxa"/>
            <w:shd w:val="clear" w:color="auto" w:fill="F2F2F2" w:themeFill="background1" w:themeFillShade="F2"/>
          </w:tcPr>
          <w:p w14:paraId="6820C44F" w14:textId="626C769E" w:rsidR="00E4211A" w:rsidRPr="00845787" w:rsidRDefault="00E4211A" w:rsidP="00D70625">
            <w:pPr>
              <w:pStyle w:val="aTitle"/>
              <w:tabs>
                <w:tab w:val="clear" w:pos="4513"/>
              </w:tabs>
              <w:rPr>
                <w:rFonts w:cs="Arial"/>
                <w:noProof/>
                <w:color w:val="auto"/>
                <w:sz w:val="22"/>
                <w:lang w:eastAsia="en-GB"/>
              </w:rPr>
            </w:pPr>
            <w:r>
              <w:rPr>
                <w:rFonts w:cs="Arial"/>
                <w:noProof/>
                <w:color w:val="auto"/>
                <w:sz w:val="22"/>
                <w:lang w:eastAsia="en-GB"/>
              </w:rPr>
              <w:t xml:space="preserve">Special Requirements </w:t>
            </w:r>
          </w:p>
        </w:tc>
        <w:tc>
          <w:tcPr>
            <w:tcW w:w="9102" w:type="dxa"/>
          </w:tcPr>
          <w:p w14:paraId="1B1A2F61" w14:textId="77777777" w:rsidR="00E4211A" w:rsidRDefault="00E4211A" w:rsidP="00E4211A">
            <w:pPr>
              <w:numPr>
                <w:ilvl w:val="0"/>
                <w:numId w:val="28"/>
              </w:numPr>
              <w:rPr>
                <w:color w:val="000000"/>
                <w:sz w:val="22"/>
              </w:rPr>
            </w:pPr>
            <w:r>
              <w:rPr>
                <w:color w:val="000000"/>
                <w:sz w:val="22"/>
              </w:rPr>
              <w:t>May be required to work outside normal hours</w:t>
            </w:r>
          </w:p>
          <w:p w14:paraId="56985CC0" w14:textId="77777777" w:rsidR="00E4211A" w:rsidRDefault="00E4211A" w:rsidP="00E4211A">
            <w:pPr>
              <w:numPr>
                <w:ilvl w:val="0"/>
                <w:numId w:val="28"/>
              </w:numPr>
              <w:rPr>
                <w:color w:val="000000"/>
                <w:sz w:val="22"/>
              </w:rPr>
            </w:pPr>
            <w:r>
              <w:rPr>
                <w:color w:val="000000"/>
                <w:sz w:val="22"/>
              </w:rPr>
              <w:t>Due to the requirement to drive a County Council vehicle in this role and appointment will be subject to the production of a valid driving licence for the required category of vehicle and the satisfactory completion of an in-house Drive Induction Assessment</w:t>
            </w:r>
          </w:p>
          <w:p w14:paraId="4C17E823" w14:textId="77777777" w:rsidR="00E4211A" w:rsidRPr="00845787" w:rsidRDefault="00E4211A" w:rsidP="00D70625">
            <w:pPr>
              <w:pStyle w:val="aTitle"/>
              <w:tabs>
                <w:tab w:val="clear" w:pos="4513"/>
                <w:tab w:val="clear" w:pos="9026"/>
              </w:tabs>
              <w:rPr>
                <w:rFonts w:cs="Arial"/>
                <w:b w:val="0"/>
                <w:noProof/>
                <w:color w:val="auto"/>
                <w:sz w:val="22"/>
                <w:lang w:eastAsia="en-GB"/>
              </w:rPr>
            </w:pPr>
          </w:p>
        </w:tc>
        <w:tc>
          <w:tcPr>
            <w:tcW w:w="4961" w:type="dxa"/>
          </w:tcPr>
          <w:p w14:paraId="4C315910" w14:textId="77777777" w:rsidR="00E4211A" w:rsidRPr="00845787" w:rsidRDefault="00E4211A" w:rsidP="00D70625">
            <w:pPr>
              <w:pStyle w:val="aTitle"/>
              <w:tabs>
                <w:tab w:val="clear" w:pos="4513"/>
              </w:tabs>
              <w:ind w:left="312"/>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D5D8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F7CCD"/>
    <w:multiLevelType w:val="multilevel"/>
    <w:tmpl w:val="43D0F0C2"/>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A642B"/>
    <w:multiLevelType w:val="hybridMultilevel"/>
    <w:tmpl w:val="5802D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0C5FF1"/>
    <w:multiLevelType w:val="hybridMultilevel"/>
    <w:tmpl w:val="16422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B2076"/>
    <w:multiLevelType w:val="hybridMultilevel"/>
    <w:tmpl w:val="F6B2C0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34FCA"/>
    <w:multiLevelType w:val="hybridMultilevel"/>
    <w:tmpl w:val="8FBEE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F471B"/>
    <w:multiLevelType w:val="multilevel"/>
    <w:tmpl w:val="12AE170A"/>
    <w:lvl w:ilvl="0">
      <w:start w:val="8"/>
      <w:numFmt w:val="decimal"/>
      <w:lvlText w:val="%1"/>
      <w:lvlJc w:val="left"/>
      <w:pPr>
        <w:ind w:left="360" w:hanging="360"/>
      </w:pPr>
      <w:rPr>
        <w:rFonts w:hint="default"/>
      </w:rPr>
    </w:lvl>
    <w:lvl w:ilvl="1">
      <w:start w:val="4"/>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0" w15:restartNumberingAfterBreak="0">
    <w:nsid w:val="5A506D14"/>
    <w:multiLevelType w:val="hybridMultilevel"/>
    <w:tmpl w:val="BBD21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8A18F3"/>
    <w:multiLevelType w:val="hybridMultilevel"/>
    <w:tmpl w:val="D7B02DA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4"/>
  </w:num>
  <w:num w:numId="4">
    <w:abstractNumId w:val="16"/>
  </w:num>
  <w:num w:numId="5">
    <w:abstractNumId w:val="1"/>
  </w:num>
  <w:num w:numId="6">
    <w:abstractNumId w:val="24"/>
  </w:num>
  <w:num w:numId="7">
    <w:abstractNumId w:val="28"/>
  </w:num>
  <w:num w:numId="8">
    <w:abstractNumId w:val="6"/>
  </w:num>
  <w:num w:numId="9">
    <w:abstractNumId w:val="27"/>
  </w:num>
  <w:num w:numId="10">
    <w:abstractNumId w:val="18"/>
  </w:num>
  <w:num w:numId="11">
    <w:abstractNumId w:val="5"/>
  </w:num>
  <w:num w:numId="12">
    <w:abstractNumId w:val="26"/>
  </w:num>
  <w:num w:numId="13">
    <w:abstractNumId w:val="25"/>
  </w:num>
  <w:num w:numId="14">
    <w:abstractNumId w:val="22"/>
  </w:num>
  <w:num w:numId="15">
    <w:abstractNumId w:val="14"/>
  </w:num>
  <w:num w:numId="16">
    <w:abstractNumId w:val="12"/>
  </w:num>
  <w:num w:numId="17">
    <w:abstractNumId w:val="2"/>
  </w:num>
  <w:num w:numId="18">
    <w:abstractNumId w:val="0"/>
  </w:num>
  <w:num w:numId="19">
    <w:abstractNumId w:val="8"/>
  </w:num>
  <w:num w:numId="20">
    <w:abstractNumId w:val="17"/>
  </w:num>
  <w:num w:numId="21">
    <w:abstractNumId w:val="9"/>
  </w:num>
  <w:num w:numId="22">
    <w:abstractNumId w:val="9"/>
  </w:num>
  <w:num w:numId="23">
    <w:abstractNumId w:val="19"/>
  </w:num>
  <w:num w:numId="24">
    <w:abstractNumId w:val="3"/>
  </w:num>
  <w:num w:numId="25">
    <w:abstractNumId w:val="11"/>
  </w:num>
  <w:num w:numId="26">
    <w:abstractNumId w:val="20"/>
  </w:num>
  <w:num w:numId="27">
    <w:abstractNumId w:val="10"/>
  </w:num>
  <w:num w:numId="28">
    <w:abstractNumId w:val="21"/>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3548"/>
    <w:rsid w:val="00084988"/>
    <w:rsid w:val="000A0D3F"/>
    <w:rsid w:val="000B6DB0"/>
    <w:rsid w:val="000C3086"/>
    <w:rsid w:val="000C7062"/>
    <w:rsid w:val="000E17A1"/>
    <w:rsid w:val="000E1FAF"/>
    <w:rsid w:val="000F1FDD"/>
    <w:rsid w:val="000F5A71"/>
    <w:rsid w:val="001151CC"/>
    <w:rsid w:val="00165BC7"/>
    <w:rsid w:val="00173195"/>
    <w:rsid w:val="001731A5"/>
    <w:rsid w:val="00183F47"/>
    <w:rsid w:val="00186648"/>
    <w:rsid w:val="001B7696"/>
    <w:rsid w:val="001D2B80"/>
    <w:rsid w:val="001D7B5D"/>
    <w:rsid w:val="001E2C10"/>
    <w:rsid w:val="001E3F6A"/>
    <w:rsid w:val="001E6CFB"/>
    <w:rsid w:val="001F3088"/>
    <w:rsid w:val="00200FC1"/>
    <w:rsid w:val="0020508B"/>
    <w:rsid w:val="00205DB0"/>
    <w:rsid w:val="002120A1"/>
    <w:rsid w:val="00217193"/>
    <w:rsid w:val="0022618A"/>
    <w:rsid w:val="00230A2A"/>
    <w:rsid w:val="0023418E"/>
    <w:rsid w:val="0023792C"/>
    <w:rsid w:val="002659ED"/>
    <w:rsid w:val="00287FE1"/>
    <w:rsid w:val="002F3062"/>
    <w:rsid w:val="003079B8"/>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67B60"/>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47A54"/>
    <w:rsid w:val="00754309"/>
    <w:rsid w:val="0077606C"/>
    <w:rsid w:val="00785997"/>
    <w:rsid w:val="00790298"/>
    <w:rsid w:val="007C7799"/>
    <w:rsid w:val="007D0480"/>
    <w:rsid w:val="007D2D88"/>
    <w:rsid w:val="007E2246"/>
    <w:rsid w:val="008061D3"/>
    <w:rsid w:val="0081194B"/>
    <w:rsid w:val="00815FF5"/>
    <w:rsid w:val="008177B2"/>
    <w:rsid w:val="00817F2F"/>
    <w:rsid w:val="00834151"/>
    <w:rsid w:val="00845787"/>
    <w:rsid w:val="00863413"/>
    <w:rsid w:val="00873096"/>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2D84"/>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4211A"/>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2E9C"/>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E4211A"/>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59BCCA7E-FA99-4C38-91CE-F2FF7D5F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6</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10995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5</cp:revision>
  <cp:lastPrinted>2018-08-31T10:37:00Z</cp:lastPrinted>
  <dcterms:created xsi:type="dcterms:W3CDTF">2021-01-22T15:35:00Z</dcterms:created>
  <dcterms:modified xsi:type="dcterms:W3CDTF">2021-01-22T16:04:00Z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