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 xml:space="preserve">Date of each conviction / pending hearing / reprimand / </w:t>
      </w:r>
      <w:proofErr w:type="gramStart"/>
      <w:r w:rsidRPr="002763F6">
        <w:rPr>
          <w:rFonts w:asciiTheme="minorHAnsi" w:hAnsiTheme="minorHAnsi" w:cs="Arial"/>
          <w:lang w:val="en-GB"/>
        </w:rPr>
        <w:t>warning</w:t>
      </w:r>
      <w:r>
        <w:rPr>
          <w:rFonts w:asciiTheme="minorHAnsi" w:hAnsiTheme="minorHAnsi" w:cs="Arial"/>
          <w:lang w:val="en-GB"/>
        </w:rPr>
        <w:t>;</w:t>
      </w:r>
      <w:proofErr w:type="gramEnd"/>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 xml:space="preserve">The </w:t>
      </w:r>
      <w:proofErr w:type="gramStart"/>
      <w:r>
        <w:rPr>
          <w:rFonts w:asciiTheme="minorHAnsi" w:hAnsiTheme="minorHAnsi" w:cs="Arial"/>
          <w:lang w:val="en-GB"/>
        </w:rPr>
        <w:t>offence</w:t>
      </w:r>
      <w:r w:rsidR="003328C5">
        <w:rPr>
          <w:rFonts w:asciiTheme="minorHAnsi" w:hAnsiTheme="minorHAnsi" w:cs="Arial"/>
          <w:lang w:val="en-GB"/>
        </w:rPr>
        <w:t>;</w:t>
      </w:r>
      <w:proofErr w:type="gramEnd"/>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5BE7A7B7" w:rsidR="00764A36" w:rsidRDefault="00764A36" w:rsidP="56EF4206">
      <w:pPr>
        <w:pStyle w:val="ListParagraph"/>
        <w:numPr>
          <w:ilvl w:val="0"/>
          <w:numId w:val="14"/>
        </w:numPr>
        <w:jc w:val="both"/>
        <w:rPr>
          <w:rFonts w:asciiTheme="minorHAnsi" w:hAnsiTheme="minorHAnsi"/>
        </w:rPr>
      </w:pPr>
      <w:r w:rsidRPr="56EF4206">
        <w:rPr>
          <w:rFonts w:asciiTheme="minorHAnsi" w:hAnsiTheme="minorHAnsi"/>
        </w:rPr>
        <w:t xml:space="preserve">We are Bishop Wilkinson Catholic Education Trust. </w:t>
      </w:r>
    </w:p>
    <w:p w14:paraId="632669EB" w14:textId="77777777" w:rsidR="00B872A1" w:rsidRPr="00B872A1" w:rsidRDefault="00B872A1" w:rsidP="00B872A1">
      <w:pPr>
        <w:pStyle w:val="ListParagraph"/>
        <w:ind w:left="1080"/>
        <w:jc w:val="both"/>
        <w:rPr>
          <w:rFonts w:asciiTheme="minorHAnsi" w:hAnsiTheme="minorHAnsi"/>
        </w:rPr>
      </w:pPr>
    </w:p>
    <w:p w14:paraId="53BA438C" w14:textId="4C9B933D"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DC12DE">
        <w:rPr>
          <w:rFonts w:asciiTheme="minorHAnsi" w:hAnsiTheme="minorHAnsi"/>
        </w:rPr>
        <w:t>the Diocese of Hexham and Newcastle</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74BC3EBF" w14:textId="3A7252F4" w:rsidR="00B5457A" w:rsidRPr="00DC1124" w:rsidRDefault="00764A36" w:rsidP="00406930">
      <w:pPr>
        <w:pStyle w:val="ListParagraph"/>
        <w:numPr>
          <w:ilvl w:val="0"/>
          <w:numId w:val="14"/>
        </w:numPr>
        <w:jc w:val="both"/>
        <w:rPr>
          <w:rFonts w:asciiTheme="minorHAnsi" w:hAnsiTheme="minorHAnsi"/>
        </w:rPr>
      </w:pPr>
      <w:r w:rsidRPr="00DC1124">
        <w:rPr>
          <w:rFonts w:asciiTheme="minorHAnsi" w:hAnsiTheme="minorHAnsi"/>
        </w:rPr>
        <w:t xml:space="preserve">The person responsible for data protection within our </w:t>
      </w:r>
      <w:proofErr w:type="spellStart"/>
      <w:r w:rsidRPr="00DC1124">
        <w:rPr>
          <w:rFonts w:asciiTheme="minorHAnsi" w:hAnsiTheme="minorHAnsi"/>
        </w:rPr>
        <w:t>organisation</w:t>
      </w:r>
      <w:proofErr w:type="spellEnd"/>
      <w:r w:rsidRPr="00DC1124">
        <w:rPr>
          <w:rFonts w:asciiTheme="minorHAnsi" w:hAnsiTheme="minorHAnsi"/>
        </w:rPr>
        <w:t xml:space="preserve"> is </w:t>
      </w:r>
      <w:r w:rsidR="00892A23" w:rsidRPr="00DC1124">
        <w:rPr>
          <w:rFonts w:asciiTheme="minorHAnsi" w:hAnsiTheme="minorHAnsi"/>
          <w:bCs/>
          <w:iCs/>
        </w:rPr>
        <w:t>Data 2 Action</w:t>
      </w:r>
      <w:r w:rsidR="00892A23" w:rsidRPr="00DC1124">
        <w:rPr>
          <w:rFonts w:asciiTheme="minorHAnsi" w:hAnsiTheme="minorHAnsi"/>
          <w:b/>
          <w:i/>
        </w:rPr>
        <w:t xml:space="preserve"> </w:t>
      </w:r>
      <w:r w:rsidRPr="00DC1124">
        <w:rPr>
          <w:rFonts w:asciiTheme="minorHAnsi" w:hAnsiTheme="minorHAnsi"/>
        </w:rPr>
        <w:t>and you can contact them with any questions relating to our handling of your data.  You can contact them by</w:t>
      </w:r>
      <w:r w:rsidR="00892A23" w:rsidRPr="00DC1124">
        <w:rPr>
          <w:rFonts w:asciiTheme="minorHAnsi" w:hAnsiTheme="minorHAnsi"/>
        </w:rPr>
        <w:t xml:space="preserve"> </w:t>
      </w:r>
      <w:hyperlink r:id="rId14">
        <w:r w:rsidR="00DC1124">
          <w:rPr>
            <w:rFonts w:cs="Calibri"/>
            <w:color w:val="0000FF"/>
            <w:highlight w:val="white"/>
            <w:u w:val="single"/>
          </w:rPr>
          <w:t>bwcet_dpo@data2action.co.uk</w:t>
        </w:r>
      </w:hyperlink>
    </w:p>
    <w:p w14:paraId="4E13D4C8" w14:textId="77777777" w:rsidR="00DC1124" w:rsidRPr="00DC1124" w:rsidRDefault="00DC1124" w:rsidP="00DC1124">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w:t>
      </w:r>
      <w:proofErr w:type="gramStart"/>
      <w:r w:rsidRPr="00B5457A">
        <w:rPr>
          <w:rFonts w:asciiTheme="minorHAnsi" w:hAnsiTheme="minorHAnsi"/>
        </w:rPr>
        <w:t xml:space="preserve">child </w:t>
      </w:r>
      <w:proofErr w:type="spellStart"/>
      <w:r w:rsidRPr="00B5457A">
        <w:rPr>
          <w:rFonts w:asciiTheme="minorHAnsi" w:hAnsiTheme="minorHAnsi"/>
        </w:rPr>
        <w:t>centred</w:t>
      </w:r>
      <w:proofErr w:type="spellEnd"/>
      <w:proofErr w:type="gram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2CBF573E"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w:t>
      </w:r>
      <w:r w:rsidR="00335E8A">
        <w:rPr>
          <w:rFonts w:asciiTheme="minorHAnsi" w:hAnsiTheme="minorHAnsi"/>
        </w:rPr>
        <w:t xml:space="preserve">y email </w:t>
      </w:r>
      <w:hyperlink r:id="rId15">
        <w:r w:rsidR="00DC1124">
          <w:rPr>
            <w:rFonts w:cs="Calibri"/>
            <w:color w:val="0000FF"/>
            <w:highlight w:val="white"/>
            <w:u w:val="single"/>
          </w:rPr>
          <w:t>bwcet_dpo@data2action.co.uk</w:t>
        </w:r>
      </w:hyperlink>
      <w:r w:rsidR="00764A36" w:rsidRPr="00705AF8">
        <w:rPr>
          <w:rFonts w:asciiTheme="minorHAnsi" w:hAnsiTheme="minorHAnsi"/>
        </w:rPr>
        <w:t xml:space="preserve">. If you are unhappy with how your complaint has been </w:t>
      </w:r>
      <w:proofErr w:type="gramStart"/>
      <w:r w:rsidR="00764A36" w:rsidRPr="00705AF8">
        <w:rPr>
          <w:rFonts w:asciiTheme="minorHAnsi" w:hAnsiTheme="minorHAnsi"/>
        </w:rPr>
        <w:t>handled</w:t>
      </w:r>
      <w:proofErr w:type="gramEnd"/>
      <w:r w:rsidR="00764A36" w:rsidRPr="00705AF8">
        <w:rPr>
          <w:rFonts w:asciiTheme="minorHAnsi" w:hAnsiTheme="minorHAnsi"/>
        </w:rPr>
        <w:t xml:space="preserve"> you can contact the Information Commissioners Office via their website at</w:t>
      </w:r>
      <w:r>
        <w:rPr>
          <w:rFonts w:asciiTheme="minorHAnsi" w:hAnsiTheme="minorHAnsi"/>
        </w:rPr>
        <w:t xml:space="preserve"> </w:t>
      </w:r>
      <w:hyperlink r:id="rId16"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w:t>
      </w:r>
      <w:proofErr w:type="gramStart"/>
      <w:r>
        <w:rPr>
          <w:rFonts w:asciiTheme="minorHAnsi" w:hAnsiTheme="minorHAnsi"/>
        </w:rPr>
        <w:t>to</w:t>
      </w:r>
      <w:proofErr w:type="gramEnd"/>
      <w:r>
        <w:rPr>
          <w:rFonts w:asciiTheme="minorHAnsi" w:hAnsiTheme="minorHAnsi"/>
        </w:rPr>
        <w:t xml:space="preserve">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60873" w14:textId="77777777" w:rsidR="008A3EFD" w:rsidRDefault="008A3EFD" w:rsidP="00464705">
      <w:pPr>
        <w:spacing w:after="0" w:line="240" w:lineRule="auto"/>
      </w:pPr>
      <w:r>
        <w:separator/>
      </w:r>
    </w:p>
  </w:endnote>
  <w:endnote w:type="continuationSeparator" w:id="0">
    <w:p w14:paraId="1FA38E86" w14:textId="77777777" w:rsidR="008A3EFD" w:rsidRDefault="008A3EFD"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962A8" w14:textId="77777777" w:rsidR="008A3EFD" w:rsidRDefault="008A3EFD" w:rsidP="00464705">
      <w:pPr>
        <w:spacing w:after="0" w:line="240" w:lineRule="auto"/>
      </w:pPr>
      <w:r>
        <w:separator/>
      </w:r>
    </w:p>
  </w:footnote>
  <w:footnote w:type="continuationSeparator" w:id="0">
    <w:p w14:paraId="2F607999" w14:textId="77777777" w:rsidR="008A3EFD" w:rsidRDefault="008A3EFD"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1170515">
    <w:abstractNumId w:val="10"/>
  </w:num>
  <w:num w:numId="2" w16cid:durableId="1396008025">
    <w:abstractNumId w:val="11"/>
  </w:num>
  <w:num w:numId="3" w16cid:durableId="415052052">
    <w:abstractNumId w:val="9"/>
  </w:num>
  <w:num w:numId="4" w16cid:durableId="309990432">
    <w:abstractNumId w:val="13"/>
  </w:num>
  <w:num w:numId="5" w16cid:durableId="847718559">
    <w:abstractNumId w:val="4"/>
  </w:num>
  <w:num w:numId="6" w16cid:durableId="1586643352">
    <w:abstractNumId w:val="0"/>
  </w:num>
  <w:num w:numId="7" w16cid:durableId="1171331873">
    <w:abstractNumId w:val="6"/>
  </w:num>
  <w:num w:numId="8" w16cid:durableId="683945520">
    <w:abstractNumId w:val="12"/>
  </w:num>
  <w:num w:numId="9" w16cid:durableId="434597922">
    <w:abstractNumId w:val="2"/>
  </w:num>
  <w:num w:numId="10" w16cid:durableId="1548830552">
    <w:abstractNumId w:val="3"/>
  </w:num>
  <w:num w:numId="11" w16cid:durableId="1752771049">
    <w:abstractNumId w:val="7"/>
  </w:num>
  <w:num w:numId="12" w16cid:durableId="786200384">
    <w:abstractNumId w:val="5"/>
  </w:num>
  <w:num w:numId="13" w16cid:durableId="317541697">
    <w:abstractNumId w:val="8"/>
  </w:num>
  <w:num w:numId="14" w16cid:durableId="1732850343">
    <w:abstractNumId w:val="1"/>
  </w:num>
  <w:num w:numId="15" w16cid:durableId="20516050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C3C5C"/>
    <w:rsid w:val="002F17F1"/>
    <w:rsid w:val="00304714"/>
    <w:rsid w:val="00322EAF"/>
    <w:rsid w:val="003265E5"/>
    <w:rsid w:val="003270D6"/>
    <w:rsid w:val="00330D8A"/>
    <w:rsid w:val="003328C5"/>
    <w:rsid w:val="00335E8A"/>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B60EF"/>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2A23"/>
    <w:rsid w:val="008977D9"/>
    <w:rsid w:val="008A3EF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3C95"/>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956AA"/>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C1124"/>
    <w:rsid w:val="00DC12DE"/>
    <w:rsid w:val="00DE11D7"/>
    <w:rsid w:val="00DE121A"/>
    <w:rsid w:val="00DE19B1"/>
    <w:rsid w:val="00E157FB"/>
    <w:rsid w:val="00E30707"/>
    <w:rsid w:val="00E403C2"/>
    <w:rsid w:val="00E404C0"/>
    <w:rsid w:val="00E46D0D"/>
    <w:rsid w:val="00E52BA0"/>
    <w:rsid w:val="00E63D02"/>
    <w:rsid w:val="00E93BD8"/>
    <w:rsid w:val="00EA43A7"/>
    <w:rsid w:val="00EA5A29"/>
    <w:rsid w:val="00EA6D58"/>
    <w:rsid w:val="00F01F9F"/>
    <w:rsid w:val="00F10283"/>
    <w:rsid w:val="00F36D53"/>
    <w:rsid w:val="00F607D3"/>
    <w:rsid w:val="00F7221B"/>
    <w:rsid w:val="00F8094F"/>
    <w:rsid w:val="00FE00F2"/>
    <w:rsid w:val="00FF371D"/>
    <w:rsid w:val="00FF472C"/>
    <w:rsid w:val="0D8536D6"/>
    <w:rsid w:val="23A656B5"/>
    <w:rsid w:val="56EF4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bwcet_dpo@data2action.co.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wcet_dpo@data2ac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SharedWithUsers xmlns="d57a5796-596c-47d3-878d-e3154b8f1f8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537C259A-0624-4170-B1CF-C95AF4BFC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1277</Words>
  <Characters>6632</Characters>
  <Application>Microsoft Office Word</Application>
  <DocSecurity>0</DocSecurity>
  <Lines>138</Lines>
  <Paragraphs>63</Paragraphs>
  <ScaleCrop>false</ScaleCrop>
  <Company>Hewlett-Packard Company</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J Levy (BWCET)</cp:lastModifiedBy>
  <cp:revision>15</cp:revision>
  <cp:lastPrinted>2016-01-28T14:41:00Z</cp:lastPrinted>
  <dcterms:created xsi:type="dcterms:W3CDTF">2020-12-04T14:56:00Z</dcterms:created>
  <dcterms:modified xsi:type="dcterms:W3CDTF">2026-03-25T08:51:00Z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0x010100448B89204191AF46BC18C7AD918F16C3</vt:lpwstr>
  </property>
  <property fmtid="{D5CDD505-2E9C-101B-9397-08002B2CF9AE}" pid="4" name="MediaServiceImageTags">
    <vt:lpwstr/>
  </property>
  <property fmtid="{D5CDD505-2E9C-101B-9397-08002B2CF9AE}" pid="5" name="docLang">
    <vt:lpwstr>en</vt:lpwstr>
  </property>
</Properties>
</file>